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F9" w:rsidRPr="00E93BF9" w:rsidRDefault="002007B1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</w:t>
      </w:r>
      <w:proofErr w:type="spellStart"/>
      <w:r w:rsidR="0051777B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на отчет об исполнении бюджета 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51777B">
        <w:rPr>
          <w:rFonts w:ascii="Times New Roman" w:hAnsi="Times New Roman" w:cs="Times New Roman"/>
          <w:b/>
          <w:sz w:val="28"/>
          <w:szCs w:val="28"/>
        </w:rPr>
        <w:t>ниципального образования «Рогнединс</w:t>
      </w:r>
      <w:r>
        <w:rPr>
          <w:rFonts w:ascii="Times New Roman" w:hAnsi="Times New Roman" w:cs="Times New Roman"/>
          <w:b/>
          <w:sz w:val="28"/>
          <w:szCs w:val="28"/>
        </w:rPr>
        <w:t xml:space="preserve">кий район» 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за I </w:t>
      </w:r>
      <w:r w:rsidR="00732D5D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828B9">
        <w:rPr>
          <w:rFonts w:ascii="Times New Roman" w:hAnsi="Times New Roman" w:cs="Times New Roman"/>
          <w:b/>
          <w:sz w:val="28"/>
          <w:szCs w:val="28"/>
        </w:rPr>
        <w:t>7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итогам I </w:t>
      </w:r>
      <w:r w:rsidR="00732D5D">
        <w:rPr>
          <w:rFonts w:ascii="Times New Roman" w:hAnsi="Times New Roman" w:cs="Times New Roman"/>
          <w:sz w:val="28"/>
          <w:szCs w:val="28"/>
        </w:rPr>
        <w:t xml:space="preserve">полугодия 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 w:rsidR="00EC66AA">
        <w:rPr>
          <w:rFonts w:ascii="Times New Roman" w:hAnsi="Times New Roman" w:cs="Times New Roman"/>
          <w:sz w:val="28"/>
          <w:szCs w:val="28"/>
        </w:rPr>
        <w:t>7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 w:rsidR="009E70FC">
        <w:rPr>
          <w:rFonts w:ascii="Times New Roman" w:hAnsi="Times New Roman" w:cs="Times New Roman"/>
          <w:sz w:val="28"/>
          <w:szCs w:val="28"/>
        </w:rPr>
        <w:t>му</w:t>
      </w:r>
      <w:r w:rsidR="00EC66AA">
        <w:rPr>
          <w:rFonts w:ascii="Times New Roman" w:hAnsi="Times New Roman" w:cs="Times New Roman"/>
          <w:sz w:val="28"/>
          <w:szCs w:val="28"/>
        </w:rPr>
        <w:t>ниципального образования «Рогнедин</w:t>
      </w:r>
      <w:r w:rsidR="009E70FC">
        <w:rPr>
          <w:rFonts w:ascii="Times New Roman" w:hAnsi="Times New Roman" w:cs="Times New Roman"/>
          <w:sz w:val="28"/>
          <w:szCs w:val="28"/>
        </w:rPr>
        <w:t xml:space="preserve">ский район»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 w:rsidR="006E6205"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732D5D">
        <w:rPr>
          <w:rFonts w:ascii="Times New Roman" w:hAnsi="Times New Roman" w:cs="Times New Roman"/>
          <w:sz w:val="28"/>
          <w:szCs w:val="28"/>
        </w:rPr>
        <w:t>70824,0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32D5D">
        <w:rPr>
          <w:rFonts w:ascii="Times New Roman" w:hAnsi="Times New Roman" w:cs="Times New Roman"/>
          <w:sz w:val="28"/>
          <w:szCs w:val="28"/>
        </w:rPr>
        <w:t>50,9</w:t>
      </w:r>
      <w:r w:rsidR="008E67BE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% к ут</w:t>
      </w:r>
      <w:r w:rsidR="008E67BE">
        <w:rPr>
          <w:rFonts w:ascii="Times New Roman" w:hAnsi="Times New Roman" w:cs="Times New Roman"/>
          <w:sz w:val="28"/>
          <w:szCs w:val="28"/>
        </w:rPr>
        <w:t>очне</w:t>
      </w:r>
      <w:r w:rsidRPr="00E93BF9">
        <w:rPr>
          <w:rFonts w:ascii="Times New Roman" w:hAnsi="Times New Roman" w:cs="Times New Roman"/>
          <w:sz w:val="28"/>
          <w:szCs w:val="28"/>
        </w:rPr>
        <w:t>нному годовому плану,</w:t>
      </w:r>
      <w:r w:rsidR="008E67BE">
        <w:rPr>
          <w:rFonts w:ascii="Times New Roman" w:hAnsi="Times New Roman" w:cs="Times New Roman"/>
          <w:sz w:val="28"/>
          <w:szCs w:val="28"/>
        </w:rPr>
        <w:t xml:space="preserve"> к уровню 2016</w:t>
      </w:r>
      <w:r w:rsidR="00356660">
        <w:rPr>
          <w:rFonts w:ascii="Times New Roman" w:hAnsi="Times New Roman" w:cs="Times New Roman"/>
          <w:sz w:val="28"/>
          <w:szCs w:val="28"/>
        </w:rPr>
        <w:t xml:space="preserve"> года исполнение составило </w:t>
      </w:r>
      <w:r w:rsidR="008E67BE">
        <w:rPr>
          <w:rFonts w:ascii="Times New Roman" w:hAnsi="Times New Roman" w:cs="Times New Roman"/>
          <w:sz w:val="28"/>
          <w:szCs w:val="28"/>
        </w:rPr>
        <w:t>1</w:t>
      </w:r>
      <w:r w:rsidR="00732D5D">
        <w:rPr>
          <w:rFonts w:ascii="Times New Roman" w:hAnsi="Times New Roman" w:cs="Times New Roman"/>
          <w:sz w:val="28"/>
          <w:szCs w:val="28"/>
        </w:rPr>
        <w:t>15</w:t>
      </w:r>
      <w:r w:rsidR="008E67BE">
        <w:rPr>
          <w:rFonts w:ascii="Times New Roman" w:hAnsi="Times New Roman" w:cs="Times New Roman"/>
          <w:sz w:val="28"/>
          <w:szCs w:val="28"/>
        </w:rPr>
        <w:t>,</w:t>
      </w:r>
      <w:r w:rsidR="00732D5D">
        <w:rPr>
          <w:rFonts w:ascii="Times New Roman" w:hAnsi="Times New Roman" w:cs="Times New Roman"/>
          <w:sz w:val="28"/>
          <w:szCs w:val="28"/>
        </w:rPr>
        <w:t>7</w:t>
      </w:r>
      <w:r w:rsidR="0035666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E6205">
        <w:rPr>
          <w:rFonts w:ascii="Times New Roman" w:hAnsi="Times New Roman" w:cs="Times New Roman"/>
          <w:sz w:val="28"/>
          <w:szCs w:val="28"/>
        </w:rPr>
        <w:t>;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BF9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расходам - в сумме </w:t>
      </w:r>
      <w:r w:rsidR="00732D5D">
        <w:rPr>
          <w:rFonts w:ascii="Times New Roman" w:hAnsi="Times New Roman" w:cs="Times New Roman"/>
          <w:sz w:val="28"/>
          <w:szCs w:val="28"/>
        </w:rPr>
        <w:t>70863,8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32D5D">
        <w:rPr>
          <w:rFonts w:ascii="Times New Roman" w:hAnsi="Times New Roman" w:cs="Times New Roman"/>
          <w:sz w:val="28"/>
          <w:szCs w:val="28"/>
        </w:rPr>
        <w:t xml:space="preserve"> 50,0</w:t>
      </w:r>
      <w:r w:rsidRPr="00E93BF9">
        <w:rPr>
          <w:rFonts w:ascii="Times New Roman" w:hAnsi="Times New Roman" w:cs="Times New Roman"/>
          <w:sz w:val="28"/>
          <w:szCs w:val="28"/>
        </w:rPr>
        <w:t xml:space="preserve">% к годовым назначениям уточненной бюджетной росписи, с превышением </w:t>
      </w:r>
      <w:r w:rsidR="006E6205">
        <w:rPr>
          <w:rFonts w:ascii="Times New Roman" w:hAnsi="Times New Roman" w:cs="Times New Roman"/>
          <w:sz w:val="28"/>
          <w:szCs w:val="28"/>
        </w:rPr>
        <w:t>расходов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над </w:t>
      </w:r>
      <w:r w:rsidR="006E6205">
        <w:rPr>
          <w:rFonts w:ascii="Times New Roman" w:hAnsi="Times New Roman" w:cs="Times New Roman"/>
          <w:sz w:val="28"/>
          <w:szCs w:val="28"/>
        </w:rPr>
        <w:t>доходами</w:t>
      </w:r>
      <w:r w:rsidRPr="00E93BF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32D5D">
        <w:rPr>
          <w:rFonts w:ascii="Times New Roman" w:hAnsi="Times New Roman" w:cs="Times New Roman"/>
          <w:sz w:val="28"/>
          <w:szCs w:val="28"/>
        </w:rPr>
        <w:t>39,8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Доходная часть бюджета за I </w:t>
      </w:r>
      <w:r w:rsidR="00732D5D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C116EE">
        <w:rPr>
          <w:rFonts w:ascii="Times New Roman" w:hAnsi="Times New Roman" w:cs="Times New Roman"/>
          <w:sz w:val="28"/>
          <w:szCs w:val="28"/>
        </w:rPr>
        <w:t xml:space="preserve"> 201</w:t>
      </w:r>
      <w:r w:rsidR="008E67BE">
        <w:rPr>
          <w:rFonts w:ascii="Times New Roman" w:hAnsi="Times New Roman" w:cs="Times New Roman"/>
          <w:sz w:val="28"/>
          <w:szCs w:val="28"/>
        </w:rPr>
        <w:t>7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732D5D">
        <w:rPr>
          <w:rFonts w:ascii="Times New Roman" w:hAnsi="Times New Roman" w:cs="Times New Roman"/>
          <w:sz w:val="28"/>
          <w:szCs w:val="28"/>
        </w:rPr>
        <w:t>70824,0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732D5D">
        <w:rPr>
          <w:rFonts w:ascii="Times New Roman" w:hAnsi="Times New Roman" w:cs="Times New Roman"/>
          <w:sz w:val="28"/>
          <w:szCs w:val="28"/>
        </w:rPr>
        <w:t xml:space="preserve">50,9 </w:t>
      </w:r>
      <w:r w:rsidRPr="00C116EE">
        <w:rPr>
          <w:rFonts w:ascii="Times New Roman" w:hAnsi="Times New Roman" w:cs="Times New Roman"/>
          <w:sz w:val="28"/>
          <w:szCs w:val="28"/>
        </w:rPr>
        <w:t>% к ут</w:t>
      </w:r>
      <w:r w:rsidR="008E67BE">
        <w:rPr>
          <w:rFonts w:ascii="Times New Roman" w:hAnsi="Times New Roman" w:cs="Times New Roman"/>
          <w:sz w:val="28"/>
          <w:szCs w:val="28"/>
        </w:rPr>
        <w:t>очне</w:t>
      </w:r>
      <w:r w:rsidRPr="00C116EE">
        <w:rPr>
          <w:rFonts w:ascii="Times New Roman" w:hAnsi="Times New Roman" w:cs="Times New Roman"/>
          <w:sz w:val="28"/>
          <w:szCs w:val="28"/>
        </w:rPr>
        <w:t xml:space="preserve">нным годовым назначениям. По сравнению с соответствующим уровнем прошлого года доходы </w:t>
      </w:r>
      <w:r w:rsidR="008E67BE">
        <w:rPr>
          <w:rFonts w:ascii="Times New Roman" w:hAnsi="Times New Roman" w:cs="Times New Roman"/>
          <w:sz w:val="28"/>
          <w:szCs w:val="28"/>
        </w:rPr>
        <w:t>увелич</w:t>
      </w:r>
      <w:r w:rsidR="006E6205">
        <w:rPr>
          <w:rFonts w:ascii="Times New Roman" w:hAnsi="Times New Roman" w:cs="Times New Roman"/>
          <w:sz w:val="28"/>
          <w:szCs w:val="28"/>
        </w:rPr>
        <w:t>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732D5D">
        <w:rPr>
          <w:rFonts w:ascii="Times New Roman" w:hAnsi="Times New Roman" w:cs="Times New Roman"/>
          <w:sz w:val="28"/>
          <w:szCs w:val="28"/>
        </w:rPr>
        <w:t>9628,8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E6205">
        <w:rPr>
          <w:rFonts w:ascii="Times New Roman" w:hAnsi="Times New Roman" w:cs="Times New Roman"/>
          <w:sz w:val="28"/>
          <w:szCs w:val="28"/>
        </w:rPr>
        <w:t xml:space="preserve">или на </w:t>
      </w:r>
      <w:r w:rsidRPr="00C116EE">
        <w:rPr>
          <w:rFonts w:ascii="Times New Roman" w:hAnsi="Times New Roman" w:cs="Times New Roman"/>
          <w:sz w:val="28"/>
          <w:szCs w:val="28"/>
        </w:rPr>
        <w:t xml:space="preserve"> </w:t>
      </w:r>
      <w:r w:rsidR="00732D5D">
        <w:rPr>
          <w:rFonts w:ascii="Times New Roman" w:hAnsi="Times New Roman" w:cs="Times New Roman"/>
          <w:sz w:val="28"/>
          <w:szCs w:val="28"/>
        </w:rPr>
        <w:t>15,7</w:t>
      </w:r>
      <w:r w:rsidR="006E6205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процента. В структуре доходов бюджета удельный вес собственных доходов составил </w:t>
      </w:r>
      <w:r w:rsidR="00732D5D">
        <w:rPr>
          <w:rFonts w:ascii="Times New Roman" w:hAnsi="Times New Roman" w:cs="Times New Roman"/>
          <w:sz w:val="28"/>
          <w:szCs w:val="28"/>
        </w:rPr>
        <w:t>25,4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8E67BE">
        <w:rPr>
          <w:rFonts w:ascii="Times New Roman" w:hAnsi="Times New Roman" w:cs="Times New Roman"/>
          <w:sz w:val="28"/>
          <w:szCs w:val="28"/>
        </w:rPr>
        <w:t>ниж</w:t>
      </w:r>
      <w:r w:rsidRPr="00C116EE">
        <w:rPr>
          <w:rFonts w:ascii="Times New Roman" w:hAnsi="Times New Roman" w:cs="Times New Roman"/>
          <w:sz w:val="28"/>
          <w:szCs w:val="28"/>
        </w:rPr>
        <w:t xml:space="preserve">е соответствующего периода прошлого года на </w:t>
      </w:r>
      <w:r w:rsidR="00732D5D">
        <w:rPr>
          <w:rFonts w:ascii="Times New Roman" w:hAnsi="Times New Roman" w:cs="Times New Roman"/>
          <w:sz w:val="28"/>
          <w:szCs w:val="28"/>
        </w:rPr>
        <w:t>3,7</w:t>
      </w:r>
      <w:r w:rsidR="008E67BE">
        <w:rPr>
          <w:rFonts w:ascii="Times New Roman" w:hAnsi="Times New Roman" w:cs="Times New Roman"/>
          <w:sz w:val="28"/>
          <w:szCs w:val="28"/>
        </w:rPr>
        <w:t xml:space="preserve"> процентных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 поступлений приходится </w:t>
      </w:r>
      <w:r w:rsidR="002874C9">
        <w:rPr>
          <w:rFonts w:ascii="Times New Roman" w:hAnsi="Times New Roman" w:cs="Times New Roman"/>
          <w:sz w:val="28"/>
          <w:szCs w:val="28"/>
        </w:rPr>
        <w:t>74,6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</w:t>
      </w:r>
      <w:r w:rsidR="000E33B8">
        <w:rPr>
          <w:rFonts w:ascii="Times New Roman" w:hAnsi="Times New Roman" w:cs="Times New Roman"/>
          <w:sz w:val="28"/>
          <w:szCs w:val="28"/>
        </w:rPr>
        <w:t>6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E33B8">
        <w:rPr>
          <w:rFonts w:ascii="Times New Roman" w:hAnsi="Times New Roman" w:cs="Times New Roman"/>
          <w:sz w:val="28"/>
          <w:szCs w:val="28"/>
        </w:rPr>
        <w:t>увелич</w:t>
      </w:r>
      <w:r w:rsidR="006E6205">
        <w:rPr>
          <w:rFonts w:ascii="Times New Roman" w:hAnsi="Times New Roman" w:cs="Times New Roman"/>
          <w:sz w:val="28"/>
          <w:szCs w:val="28"/>
        </w:rPr>
        <w:t>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2874C9">
        <w:rPr>
          <w:rFonts w:ascii="Times New Roman" w:hAnsi="Times New Roman" w:cs="Times New Roman"/>
          <w:sz w:val="28"/>
          <w:szCs w:val="28"/>
        </w:rPr>
        <w:t>1</w:t>
      </w:r>
      <w:r w:rsidR="000E33B8">
        <w:rPr>
          <w:rFonts w:ascii="Times New Roman" w:hAnsi="Times New Roman" w:cs="Times New Roman"/>
          <w:sz w:val="28"/>
          <w:szCs w:val="28"/>
        </w:rPr>
        <w:t>,1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0E33B8">
        <w:rPr>
          <w:rFonts w:ascii="Times New Roman" w:hAnsi="Times New Roman" w:cs="Times New Roman"/>
          <w:sz w:val="28"/>
          <w:szCs w:val="28"/>
        </w:rPr>
        <w:t>увелич</w:t>
      </w:r>
      <w:r w:rsidR="006E6205">
        <w:rPr>
          <w:rFonts w:ascii="Times New Roman" w:hAnsi="Times New Roman" w:cs="Times New Roman"/>
          <w:sz w:val="28"/>
          <w:szCs w:val="28"/>
        </w:rPr>
        <w:t>ился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2874C9">
        <w:rPr>
          <w:rFonts w:ascii="Times New Roman" w:hAnsi="Times New Roman" w:cs="Times New Roman"/>
          <w:sz w:val="28"/>
          <w:szCs w:val="28"/>
        </w:rPr>
        <w:t>21,8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Поступления налоговых и неналоговых доходов (далее – собственных доходов) сложились в сумме </w:t>
      </w:r>
      <w:r w:rsidR="002874C9">
        <w:rPr>
          <w:rFonts w:ascii="Times New Roman" w:hAnsi="Times New Roman" w:cs="Times New Roman"/>
          <w:sz w:val="28"/>
          <w:szCs w:val="28"/>
        </w:rPr>
        <w:t>18020,5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874C9">
        <w:rPr>
          <w:rFonts w:ascii="Times New Roman" w:hAnsi="Times New Roman" w:cs="Times New Roman"/>
          <w:sz w:val="28"/>
          <w:szCs w:val="28"/>
        </w:rPr>
        <w:t xml:space="preserve">46,8 </w:t>
      </w:r>
      <w:r w:rsidR="000E33B8">
        <w:rPr>
          <w:rFonts w:ascii="Times New Roman" w:hAnsi="Times New Roman" w:cs="Times New Roman"/>
          <w:sz w:val="28"/>
          <w:szCs w:val="28"/>
        </w:rPr>
        <w:t>% к уточн</w:t>
      </w:r>
      <w:r w:rsidRPr="00C116EE">
        <w:rPr>
          <w:rFonts w:ascii="Times New Roman" w:hAnsi="Times New Roman" w:cs="Times New Roman"/>
          <w:sz w:val="28"/>
          <w:szCs w:val="28"/>
        </w:rPr>
        <w:t>енному годовому плану.</w:t>
      </w: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 Структура доходов бюджета по состоянию на 1 </w:t>
      </w:r>
      <w:r w:rsidR="002874C9">
        <w:rPr>
          <w:rFonts w:ascii="Times New Roman" w:hAnsi="Times New Roman" w:cs="Times New Roman"/>
          <w:sz w:val="28"/>
          <w:szCs w:val="28"/>
        </w:rPr>
        <w:t>ию</w:t>
      </w:r>
      <w:r w:rsidRPr="00C116EE">
        <w:rPr>
          <w:rFonts w:ascii="Times New Roman" w:hAnsi="Times New Roman" w:cs="Times New Roman"/>
          <w:sz w:val="28"/>
          <w:szCs w:val="28"/>
        </w:rPr>
        <w:t>ля 201</w:t>
      </w:r>
      <w:r w:rsidR="000E33B8">
        <w:rPr>
          <w:rFonts w:ascii="Times New Roman" w:hAnsi="Times New Roman" w:cs="Times New Roman"/>
          <w:sz w:val="28"/>
          <w:szCs w:val="28"/>
        </w:rPr>
        <w:t>7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 за аналогичный период прошлого года представлена на рисунке. </w:t>
      </w:r>
    </w:p>
    <w:p w:rsidR="00B665B2" w:rsidRDefault="00B665B2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5B2" w:rsidRDefault="00B665B2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0E9F" w:rsidRDefault="00250E9F" w:rsidP="00250E9F">
      <w:pPr>
        <w:ind w:firstLine="708"/>
        <w:jc w:val="both"/>
        <w:rPr>
          <w:sz w:val="28"/>
          <w:szCs w:val="28"/>
        </w:rPr>
      </w:pPr>
    </w:p>
    <w:p w:rsidR="006A1065" w:rsidRDefault="006A1065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BA5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65">
        <w:rPr>
          <w:rFonts w:ascii="Times New Roman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="002874C9">
        <w:rPr>
          <w:rFonts w:ascii="Times New Roman" w:hAnsi="Times New Roman" w:cs="Times New Roman"/>
          <w:sz w:val="28"/>
          <w:szCs w:val="28"/>
        </w:rPr>
        <w:t>80,3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1F783A">
        <w:rPr>
          <w:rFonts w:ascii="Times New Roman" w:hAnsi="Times New Roman" w:cs="Times New Roman"/>
          <w:sz w:val="28"/>
          <w:szCs w:val="28"/>
        </w:rPr>
        <w:t>7084,5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27438">
        <w:rPr>
          <w:rFonts w:ascii="Times New Roman" w:hAnsi="Times New Roman" w:cs="Times New Roman"/>
          <w:sz w:val="28"/>
          <w:szCs w:val="28"/>
        </w:rPr>
        <w:t>, к уровню 201</w:t>
      </w:r>
      <w:r w:rsidR="001F783A">
        <w:rPr>
          <w:rFonts w:ascii="Times New Roman" w:hAnsi="Times New Roman" w:cs="Times New Roman"/>
          <w:sz w:val="28"/>
          <w:szCs w:val="28"/>
        </w:rPr>
        <w:t>6</w:t>
      </w:r>
      <w:r w:rsidR="00C274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874C9">
        <w:rPr>
          <w:rFonts w:ascii="Times New Roman" w:hAnsi="Times New Roman" w:cs="Times New Roman"/>
          <w:sz w:val="28"/>
          <w:szCs w:val="28"/>
        </w:rPr>
        <w:t>89,3</w:t>
      </w:r>
      <w:r w:rsidR="00C2743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Pr="006A1065">
        <w:rPr>
          <w:rFonts w:ascii="Times New Roman" w:hAnsi="Times New Roman" w:cs="Times New Roman"/>
          <w:sz w:val="28"/>
          <w:szCs w:val="28"/>
        </w:rPr>
        <w:t xml:space="preserve"> Основными налогами, которыми сформирована доходная часть бюджета в I </w:t>
      </w:r>
      <w:r w:rsidR="002874C9">
        <w:rPr>
          <w:rFonts w:ascii="Times New Roman" w:hAnsi="Times New Roman" w:cs="Times New Roman"/>
          <w:sz w:val="28"/>
          <w:szCs w:val="28"/>
        </w:rPr>
        <w:t>полугодии</w:t>
      </w:r>
      <w:r w:rsidRPr="006A1065">
        <w:rPr>
          <w:rFonts w:ascii="Times New Roman" w:hAnsi="Times New Roman" w:cs="Times New Roman"/>
          <w:sz w:val="28"/>
          <w:szCs w:val="28"/>
        </w:rPr>
        <w:t xml:space="preserve"> 201</w:t>
      </w:r>
      <w:r w:rsidR="006A444A">
        <w:rPr>
          <w:rFonts w:ascii="Times New Roman" w:hAnsi="Times New Roman" w:cs="Times New Roman"/>
          <w:sz w:val="28"/>
          <w:szCs w:val="28"/>
        </w:rPr>
        <w:t>7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1065">
        <w:rPr>
          <w:rFonts w:ascii="Times New Roman" w:hAnsi="Times New Roman" w:cs="Times New Roman"/>
          <w:sz w:val="28"/>
          <w:szCs w:val="28"/>
        </w:rPr>
        <w:t xml:space="preserve">тся налог на доходы физических лиц. </w:t>
      </w:r>
    </w:p>
    <w:p w:rsidR="004D4ABA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="002874C9">
        <w:rPr>
          <w:rFonts w:ascii="Times New Roman" w:hAnsi="Times New Roman" w:cs="Times New Roman"/>
          <w:sz w:val="28"/>
          <w:szCs w:val="28"/>
        </w:rPr>
        <w:t>10636,0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A56D3D">
        <w:rPr>
          <w:rFonts w:ascii="Times New Roman" w:hAnsi="Times New Roman" w:cs="Times New Roman"/>
          <w:sz w:val="28"/>
          <w:szCs w:val="28"/>
        </w:rPr>
        <w:t>38,6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>%, доля</w:t>
      </w:r>
      <w:r w:rsidR="001F783A">
        <w:rPr>
          <w:rFonts w:ascii="Times New Roman" w:hAnsi="Times New Roman" w:cs="Times New Roman"/>
          <w:sz w:val="28"/>
          <w:szCs w:val="28"/>
        </w:rPr>
        <w:t xml:space="preserve"> в налоговых доходах составляет </w:t>
      </w:r>
      <w:r w:rsidR="00A56D3D">
        <w:rPr>
          <w:rFonts w:ascii="Times New Roman" w:hAnsi="Times New Roman" w:cs="Times New Roman"/>
          <w:sz w:val="28"/>
          <w:szCs w:val="28"/>
        </w:rPr>
        <w:t>73,5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%, </w:t>
      </w:r>
      <w:r w:rsidR="000B67E1">
        <w:rPr>
          <w:rFonts w:ascii="Times New Roman" w:hAnsi="Times New Roman" w:cs="Times New Roman"/>
          <w:sz w:val="28"/>
          <w:szCs w:val="28"/>
        </w:rPr>
        <w:t>ниже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по сравнению с уровнем прошлого года на</w:t>
      </w:r>
      <w:r w:rsidR="00A56D3D">
        <w:rPr>
          <w:rFonts w:ascii="Times New Roman" w:hAnsi="Times New Roman" w:cs="Times New Roman"/>
          <w:sz w:val="28"/>
          <w:szCs w:val="28"/>
        </w:rPr>
        <w:t xml:space="preserve"> 4,9 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4D4ABA">
        <w:rPr>
          <w:rFonts w:ascii="Times New Roman" w:hAnsi="Times New Roman" w:cs="Times New Roman"/>
          <w:sz w:val="28"/>
          <w:szCs w:val="28"/>
        </w:rPr>
        <w:t>ых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пункта. К соответствующему периоду 201</w:t>
      </w:r>
      <w:r w:rsidR="004D4ABA">
        <w:rPr>
          <w:rFonts w:ascii="Times New Roman" w:hAnsi="Times New Roman" w:cs="Times New Roman"/>
          <w:sz w:val="28"/>
          <w:szCs w:val="28"/>
        </w:rPr>
        <w:t>6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 темп </w:t>
      </w:r>
      <w:r w:rsidR="00AB53FB">
        <w:rPr>
          <w:rFonts w:ascii="Times New Roman" w:hAnsi="Times New Roman" w:cs="Times New Roman"/>
          <w:sz w:val="28"/>
          <w:szCs w:val="28"/>
        </w:rPr>
        <w:t>снижения</w:t>
      </w:r>
      <w:r w:rsidRPr="006A106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AB53FB">
        <w:rPr>
          <w:rFonts w:ascii="Times New Roman" w:hAnsi="Times New Roman" w:cs="Times New Roman"/>
          <w:sz w:val="28"/>
          <w:szCs w:val="28"/>
        </w:rPr>
        <w:t>16,2</w:t>
      </w:r>
      <w:r w:rsidR="00C27438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BA5" w:rsidRDefault="00305BA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Единый налог на вмененный доход составил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="00A56D3D">
        <w:rPr>
          <w:rFonts w:ascii="Times New Roman" w:hAnsi="Times New Roman" w:cs="Times New Roman"/>
          <w:sz w:val="28"/>
          <w:szCs w:val="28"/>
        </w:rPr>
        <w:t>77,1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A56D3D">
        <w:rPr>
          <w:rFonts w:ascii="Times New Roman" w:hAnsi="Times New Roman" w:cs="Times New Roman"/>
          <w:sz w:val="28"/>
          <w:szCs w:val="28"/>
        </w:rPr>
        <w:t>1590,0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рублей. В объеме налоговых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305BA5">
        <w:rPr>
          <w:rFonts w:ascii="Times New Roman" w:hAnsi="Times New Roman" w:cs="Times New Roman"/>
          <w:sz w:val="28"/>
          <w:szCs w:val="28"/>
        </w:rPr>
        <w:t xml:space="preserve">налог занимает </w:t>
      </w:r>
      <w:r w:rsidR="00AB53FB">
        <w:rPr>
          <w:rFonts w:ascii="Times New Roman" w:hAnsi="Times New Roman" w:cs="Times New Roman"/>
          <w:sz w:val="28"/>
          <w:szCs w:val="28"/>
        </w:rPr>
        <w:t>6,3</w:t>
      </w:r>
      <w:r w:rsidRPr="00305BA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B53FB">
        <w:rPr>
          <w:rFonts w:ascii="Times New Roman" w:hAnsi="Times New Roman" w:cs="Times New Roman"/>
          <w:sz w:val="28"/>
          <w:szCs w:val="28"/>
        </w:rPr>
        <w:t>а</w:t>
      </w:r>
      <w:r w:rsidRPr="00305BA5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AB53FB">
        <w:rPr>
          <w:rFonts w:ascii="Times New Roman" w:hAnsi="Times New Roman" w:cs="Times New Roman"/>
          <w:sz w:val="28"/>
          <w:szCs w:val="28"/>
        </w:rPr>
        <w:t>565,0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77E06">
        <w:rPr>
          <w:rFonts w:ascii="Times New Roman" w:hAnsi="Times New Roman" w:cs="Times New Roman"/>
          <w:sz w:val="28"/>
          <w:szCs w:val="28"/>
        </w:rPr>
        <w:t>, за счет открытия новых торговых точек</w:t>
      </w:r>
      <w:r w:rsidRPr="00305BA5">
        <w:rPr>
          <w:rFonts w:ascii="Times New Roman" w:hAnsi="Times New Roman" w:cs="Times New Roman"/>
          <w:sz w:val="28"/>
          <w:szCs w:val="28"/>
        </w:rPr>
        <w:t>.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уплаты акцизов  на нефтепродукты  </w:t>
      </w:r>
      <w:r w:rsidRPr="00D10D76">
        <w:rPr>
          <w:rFonts w:ascii="Times New Roman" w:hAnsi="Times New Roman" w:cs="Times New Roman"/>
          <w:sz w:val="28"/>
          <w:szCs w:val="28"/>
        </w:rPr>
        <w:t xml:space="preserve">за 1 </w:t>
      </w:r>
      <w:r w:rsidR="00AB53FB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D4A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 исполнены на </w:t>
      </w:r>
      <w:r w:rsidR="00AB53FB">
        <w:rPr>
          <w:rFonts w:ascii="Times New Roman" w:hAnsi="Times New Roman" w:cs="Times New Roman"/>
          <w:sz w:val="28"/>
          <w:szCs w:val="28"/>
        </w:rPr>
        <w:t xml:space="preserve"> 56,6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годового плана, в структуре налоговых доходов их доля составляет </w:t>
      </w:r>
      <w:r w:rsidR="001F783A">
        <w:rPr>
          <w:rFonts w:ascii="Times New Roman" w:hAnsi="Times New Roman" w:cs="Times New Roman"/>
          <w:sz w:val="28"/>
          <w:szCs w:val="28"/>
        </w:rPr>
        <w:t>14,</w:t>
      </w:r>
      <w:r w:rsidR="00AB53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процента или 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="00AB53FB">
        <w:rPr>
          <w:rFonts w:ascii="Times New Roman" w:hAnsi="Times New Roman" w:cs="Times New Roman"/>
          <w:sz w:val="28"/>
          <w:szCs w:val="28"/>
        </w:rPr>
        <w:t>2111,0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D4ABA">
        <w:rPr>
          <w:rFonts w:ascii="Times New Roman" w:hAnsi="Times New Roman" w:cs="Times New Roman"/>
          <w:sz w:val="28"/>
          <w:szCs w:val="28"/>
        </w:rPr>
        <w:t xml:space="preserve">, темп </w:t>
      </w:r>
      <w:r w:rsidR="00AB53FB">
        <w:rPr>
          <w:rFonts w:ascii="Times New Roman" w:hAnsi="Times New Roman" w:cs="Times New Roman"/>
          <w:sz w:val="28"/>
          <w:szCs w:val="28"/>
        </w:rPr>
        <w:t>снижения</w:t>
      </w:r>
      <w:r w:rsidR="004D4ABA">
        <w:rPr>
          <w:rFonts w:ascii="Times New Roman" w:hAnsi="Times New Roman" w:cs="Times New Roman"/>
          <w:sz w:val="28"/>
          <w:szCs w:val="28"/>
        </w:rPr>
        <w:t xml:space="preserve"> к уровню 2016</w:t>
      </w:r>
      <w:r w:rsidR="00B867FE">
        <w:rPr>
          <w:rFonts w:ascii="Times New Roman" w:hAnsi="Times New Roman" w:cs="Times New Roman"/>
          <w:sz w:val="28"/>
          <w:szCs w:val="28"/>
        </w:rPr>
        <w:t xml:space="preserve"> года 1</w:t>
      </w:r>
      <w:r w:rsidR="001F783A">
        <w:rPr>
          <w:rFonts w:ascii="Times New Roman" w:hAnsi="Times New Roman" w:cs="Times New Roman"/>
          <w:sz w:val="28"/>
          <w:szCs w:val="28"/>
        </w:rPr>
        <w:t>0</w:t>
      </w:r>
      <w:r w:rsidR="00AB53FB">
        <w:rPr>
          <w:rFonts w:ascii="Times New Roman" w:hAnsi="Times New Roman" w:cs="Times New Roman"/>
          <w:sz w:val="28"/>
          <w:szCs w:val="28"/>
        </w:rPr>
        <w:t>,</w:t>
      </w:r>
      <w:r w:rsidR="001F783A">
        <w:rPr>
          <w:rFonts w:ascii="Times New Roman" w:hAnsi="Times New Roman" w:cs="Times New Roman"/>
          <w:sz w:val="28"/>
          <w:szCs w:val="28"/>
        </w:rPr>
        <w:t>3</w:t>
      </w:r>
      <w:r w:rsidR="00B867F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3FB" w:rsidRPr="00AB53FB" w:rsidRDefault="00AB53FB" w:rsidP="00AB5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3FB">
        <w:rPr>
          <w:rFonts w:ascii="Times New Roman" w:hAnsi="Times New Roman" w:cs="Times New Roman"/>
          <w:b/>
          <w:sz w:val="28"/>
          <w:szCs w:val="28"/>
        </w:rPr>
        <w:t>Государственная пошлина</w:t>
      </w:r>
      <w:r w:rsidRPr="00AB53FB">
        <w:rPr>
          <w:rFonts w:ascii="Times New Roman" w:hAnsi="Times New Roman" w:cs="Times New Roman"/>
          <w:sz w:val="28"/>
          <w:szCs w:val="28"/>
        </w:rPr>
        <w:t xml:space="preserve"> поступил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53FB">
        <w:rPr>
          <w:rFonts w:ascii="Times New Roman" w:hAnsi="Times New Roman" w:cs="Times New Roman"/>
          <w:sz w:val="28"/>
          <w:szCs w:val="28"/>
        </w:rPr>
        <w:t xml:space="preserve"> в бюджет в сумме  </w:t>
      </w:r>
      <w:r>
        <w:rPr>
          <w:rFonts w:ascii="Times New Roman" w:hAnsi="Times New Roman" w:cs="Times New Roman"/>
          <w:sz w:val="28"/>
          <w:szCs w:val="28"/>
        </w:rPr>
        <w:t>126,0</w:t>
      </w:r>
      <w:r w:rsidRPr="00AB53FB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>
        <w:rPr>
          <w:rFonts w:ascii="Times New Roman" w:hAnsi="Times New Roman" w:cs="Times New Roman"/>
          <w:sz w:val="28"/>
          <w:szCs w:val="28"/>
        </w:rPr>
        <w:t>48,5</w:t>
      </w:r>
      <w:r w:rsidRPr="00AB53FB">
        <w:rPr>
          <w:rFonts w:ascii="Times New Roman" w:hAnsi="Times New Roman" w:cs="Times New Roman"/>
          <w:sz w:val="28"/>
          <w:szCs w:val="28"/>
        </w:rPr>
        <w:t xml:space="preserve"> %, доля в налоговых доходах составляет </w:t>
      </w:r>
      <w:r>
        <w:rPr>
          <w:rFonts w:ascii="Times New Roman" w:hAnsi="Times New Roman" w:cs="Times New Roman"/>
          <w:sz w:val="28"/>
          <w:szCs w:val="28"/>
        </w:rPr>
        <w:t xml:space="preserve"> 0,9</w:t>
      </w:r>
      <w:r w:rsidRPr="00AB53FB">
        <w:rPr>
          <w:rFonts w:ascii="Times New Roman" w:hAnsi="Times New Roman" w:cs="Times New Roman"/>
          <w:sz w:val="28"/>
          <w:szCs w:val="28"/>
        </w:rPr>
        <w:t xml:space="preserve"> %,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AB53FB">
        <w:rPr>
          <w:rFonts w:ascii="Times New Roman" w:hAnsi="Times New Roman" w:cs="Times New Roman"/>
          <w:sz w:val="28"/>
          <w:szCs w:val="28"/>
        </w:rPr>
        <w:t xml:space="preserve"> по сравнению с уровнем прошлого года на </w:t>
      </w:r>
      <w:r>
        <w:rPr>
          <w:rFonts w:ascii="Times New Roman" w:hAnsi="Times New Roman" w:cs="Times New Roman"/>
          <w:sz w:val="28"/>
          <w:szCs w:val="28"/>
        </w:rPr>
        <w:t>0,1</w:t>
      </w:r>
      <w:r w:rsidRPr="00AB53FB">
        <w:rPr>
          <w:rFonts w:ascii="Times New Roman" w:hAnsi="Times New Roman" w:cs="Times New Roman"/>
          <w:sz w:val="28"/>
          <w:szCs w:val="28"/>
        </w:rPr>
        <w:t xml:space="preserve">  процентных пункта. К соответствующему периоду 2016 года темп роста составил </w:t>
      </w:r>
      <w:r>
        <w:rPr>
          <w:rFonts w:ascii="Times New Roman" w:hAnsi="Times New Roman" w:cs="Times New Roman"/>
          <w:sz w:val="28"/>
          <w:szCs w:val="28"/>
        </w:rPr>
        <w:t>2,4</w:t>
      </w:r>
      <w:r w:rsidRPr="00AB53FB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F010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3C4C1F">
        <w:rPr>
          <w:rFonts w:ascii="Times New Roman" w:hAnsi="Times New Roman" w:cs="Times New Roman"/>
          <w:sz w:val="28"/>
          <w:szCs w:val="28"/>
        </w:rPr>
        <w:t>3558,0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3C4C1F">
        <w:rPr>
          <w:rFonts w:ascii="Times New Roman" w:hAnsi="Times New Roman" w:cs="Times New Roman"/>
          <w:sz w:val="28"/>
          <w:szCs w:val="28"/>
        </w:rPr>
        <w:t>73,1</w:t>
      </w:r>
      <w:r w:rsidRPr="00F959CF"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201</w:t>
      </w:r>
      <w:r w:rsidR="006A444A">
        <w:rPr>
          <w:rFonts w:ascii="Times New Roman" w:hAnsi="Times New Roman" w:cs="Times New Roman"/>
          <w:sz w:val="28"/>
          <w:szCs w:val="28"/>
        </w:rPr>
        <w:t>6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составило </w:t>
      </w:r>
      <w:r w:rsidR="006A444A">
        <w:rPr>
          <w:rFonts w:ascii="Times New Roman" w:hAnsi="Times New Roman" w:cs="Times New Roman"/>
          <w:sz w:val="28"/>
          <w:szCs w:val="28"/>
        </w:rPr>
        <w:t>2</w:t>
      </w:r>
      <w:r w:rsidR="003C4C1F">
        <w:rPr>
          <w:rFonts w:ascii="Times New Roman" w:hAnsi="Times New Roman" w:cs="Times New Roman"/>
          <w:sz w:val="28"/>
          <w:szCs w:val="28"/>
        </w:rPr>
        <w:t>18,3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Наибольший удельный вес по группе неналоговых доходов занимают доходы </w:t>
      </w:r>
      <w:r w:rsidR="00FF0109">
        <w:rPr>
          <w:rFonts w:ascii="Times New Roman" w:hAnsi="Times New Roman" w:cs="Times New Roman"/>
          <w:sz w:val="28"/>
          <w:szCs w:val="28"/>
        </w:rPr>
        <w:t>от использования имущества, находящегося в государственной и муниципальной собственности (</w:t>
      </w:r>
      <w:r w:rsidR="003C4C1F">
        <w:rPr>
          <w:rFonts w:ascii="Times New Roman" w:hAnsi="Times New Roman" w:cs="Times New Roman"/>
          <w:sz w:val="28"/>
          <w:szCs w:val="28"/>
        </w:rPr>
        <w:t>48,8</w:t>
      </w:r>
      <w:r w:rsidR="006A444A">
        <w:rPr>
          <w:rFonts w:ascii="Times New Roman" w:hAnsi="Times New Roman" w:cs="Times New Roman"/>
          <w:sz w:val="28"/>
          <w:szCs w:val="28"/>
        </w:rPr>
        <w:t xml:space="preserve"> </w:t>
      </w:r>
      <w:r w:rsidR="00FF0109">
        <w:rPr>
          <w:rFonts w:ascii="Times New Roman" w:hAnsi="Times New Roman" w:cs="Times New Roman"/>
          <w:sz w:val="28"/>
          <w:szCs w:val="28"/>
        </w:rPr>
        <w:t>%)</w:t>
      </w:r>
      <w:r w:rsidRPr="00F95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AA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b/>
          <w:sz w:val="28"/>
          <w:szCs w:val="28"/>
        </w:rPr>
        <w:t>Платежи при пользовании природными ресурсами</w:t>
      </w:r>
      <w:r w:rsidR="00F8624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86243" w:rsidRPr="00F959CF">
        <w:rPr>
          <w:rFonts w:ascii="Times New Roman" w:hAnsi="Times New Roman" w:cs="Times New Roman"/>
          <w:sz w:val="28"/>
          <w:szCs w:val="28"/>
        </w:rPr>
        <w:t>негативное воздействие на окружающую среду</w:t>
      </w:r>
      <w:r w:rsidR="00F86243">
        <w:rPr>
          <w:rFonts w:ascii="Times New Roman" w:hAnsi="Times New Roman" w:cs="Times New Roman"/>
          <w:sz w:val="28"/>
          <w:szCs w:val="28"/>
        </w:rPr>
        <w:t>)</w:t>
      </w:r>
      <w:r w:rsidR="00F86243"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6A444A">
        <w:rPr>
          <w:rFonts w:ascii="Times New Roman" w:hAnsi="Times New Roman" w:cs="Times New Roman"/>
          <w:sz w:val="28"/>
          <w:szCs w:val="28"/>
        </w:rPr>
        <w:t xml:space="preserve">1,0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объема неналоговых доходов. Поступления сложились в сумме </w:t>
      </w:r>
      <w:r w:rsidR="003C4C1F">
        <w:rPr>
          <w:rFonts w:ascii="Times New Roman" w:hAnsi="Times New Roman" w:cs="Times New Roman"/>
          <w:sz w:val="28"/>
          <w:szCs w:val="28"/>
        </w:rPr>
        <w:t>34,0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C4C1F">
        <w:rPr>
          <w:rFonts w:ascii="Times New Roman" w:hAnsi="Times New Roman" w:cs="Times New Roman"/>
          <w:sz w:val="28"/>
          <w:szCs w:val="28"/>
        </w:rPr>
        <w:t xml:space="preserve">29,8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 плановых назначений. Темп </w:t>
      </w:r>
      <w:r w:rsidR="003C4C1F">
        <w:rPr>
          <w:rFonts w:ascii="Times New Roman" w:hAnsi="Times New Roman" w:cs="Times New Roman"/>
          <w:sz w:val="28"/>
          <w:szCs w:val="28"/>
        </w:rPr>
        <w:t>снижения</w:t>
      </w:r>
      <w:r w:rsidRPr="00F959CF">
        <w:rPr>
          <w:rFonts w:ascii="Times New Roman" w:hAnsi="Times New Roman" w:cs="Times New Roman"/>
          <w:sz w:val="28"/>
          <w:szCs w:val="28"/>
        </w:rPr>
        <w:t xml:space="preserve"> к 201</w:t>
      </w:r>
      <w:r w:rsidR="004E3C72">
        <w:rPr>
          <w:rFonts w:ascii="Times New Roman" w:hAnsi="Times New Roman" w:cs="Times New Roman"/>
          <w:sz w:val="28"/>
          <w:szCs w:val="28"/>
        </w:rPr>
        <w:t>6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3C4C1F">
        <w:rPr>
          <w:rFonts w:ascii="Times New Roman" w:hAnsi="Times New Roman" w:cs="Times New Roman"/>
          <w:sz w:val="28"/>
          <w:szCs w:val="28"/>
        </w:rPr>
        <w:t>41,4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260FE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На долю доходов от </w:t>
      </w:r>
      <w:r w:rsidRPr="00F959CF">
        <w:rPr>
          <w:rFonts w:ascii="Times New Roman" w:hAnsi="Times New Roman" w:cs="Times New Roman"/>
          <w:b/>
          <w:sz w:val="28"/>
          <w:szCs w:val="28"/>
        </w:rPr>
        <w:t xml:space="preserve">использования имущества, находящегося в государственной </w:t>
      </w:r>
      <w:r w:rsidR="00F86243">
        <w:rPr>
          <w:rFonts w:ascii="Times New Roman" w:hAnsi="Times New Roman" w:cs="Times New Roman"/>
          <w:b/>
          <w:sz w:val="28"/>
          <w:szCs w:val="28"/>
        </w:rPr>
        <w:t>и муниципальной собственности</w:t>
      </w:r>
      <w:r w:rsidRPr="00F959CF">
        <w:rPr>
          <w:rFonts w:ascii="Times New Roman" w:hAnsi="Times New Roman" w:cs="Times New Roman"/>
          <w:sz w:val="28"/>
          <w:szCs w:val="28"/>
        </w:rPr>
        <w:t xml:space="preserve">, в объеме неналоговых доходов приходится </w:t>
      </w:r>
      <w:r w:rsidR="003C4C1F">
        <w:rPr>
          <w:rFonts w:ascii="Times New Roman" w:hAnsi="Times New Roman" w:cs="Times New Roman"/>
          <w:sz w:val="28"/>
          <w:szCs w:val="28"/>
        </w:rPr>
        <w:t>48,8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Кассовое исполнение по данному доходному источнику составило </w:t>
      </w:r>
      <w:r w:rsidR="003C4C1F">
        <w:rPr>
          <w:rFonts w:ascii="Times New Roman" w:hAnsi="Times New Roman" w:cs="Times New Roman"/>
          <w:sz w:val="28"/>
          <w:szCs w:val="28"/>
        </w:rPr>
        <w:t>1737,0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C4C1F">
        <w:rPr>
          <w:rFonts w:ascii="Times New Roman" w:hAnsi="Times New Roman" w:cs="Times New Roman"/>
          <w:sz w:val="28"/>
          <w:szCs w:val="28"/>
        </w:rPr>
        <w:t>42,4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утвержденного годового плана. </w:t>
      </w:r>
      <w:r w:rsidR="003C4C1F">
        <w:rPr>
          <w:rFonts w:ascii="Times New Roman" w:hAnsi="Times New Roman" w:cs="Times New Roman"/>
          <w:sz w:val="28"/>
          <w:szCs w:val="28"/>
        </w:rPr>
        <w:t>Темп роста к соответствующему уровню 2016 года составил</w:t>
      </w:r>
      <w:r w:rsidR="00305907">
        <w:rPr>
          <w:rFonts w:ascii="Times New Roman" w:hAnsi="Times New Roman" w:cs="Times New Roman"/>
          <w:sz w:val="28"/>
          <w:szCs w:val="28"/>
        </w:rPr>
        <w:t xml:space="preserve"> 51,4 процента</w:t>
      </w:r>
      <w:r w:rsidRPr="00F95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671A" w:rsidRDefault="00F5368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680">
        <w:rPr>
          <w:rFonts w:ascii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305907">
        <w:rPr>
          <w:rFonts w:ascii="Times New Roman" w:hAnsi="Times New Roman" w:cs="Times New Roman"/>
          <w:sz w:val="28"/>
          <w:szCs w:val="28"/>
        </w:rPr>
        <w:t>763,5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05907">
        <w:rPr>
          <w:rFonts w:ascii="Times New Roman" w:hAnsi="Times New Roman" w:cs="Times New Roman"/>
          <w:sz w:val="28"/>
          <w:szCs w:val="28"/>
        </w:rPr>
        <w:t xml:space="preserve">что выше 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годового плана</w:t>
      </w:r>
      <w:r w:rsidR="00305907">
        <w:rPr>
          <w:rFonts w:ascii="Times New Roman" w:hAnsi="Times New Roman" w:cs="Times New Roman"/>
          <w:sz w:val="28"/>
          <w:szCs w:val="28"/>
        </w:rPr>
        <w:t xml:space="preserve"> в 10,6 </w:t>
      </w:r>
      <w:r w:rsidR="00305907">
        <w:rPr>
          <w:rFonts w:ascii="Times New Roman" w:hAnsi="Times New Roman" w:cs="Times New Roman"/>
          <w:sz w:val="28"/>
          <w:szCs w:val="28"/>
        </w:rPr>
        <w:lastRenderedPageBreak/>
        <w:t>раза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3680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 w:rsidR="005D75EC">
        <w:rPr>
          <w:rFonts w:ascii="Times New Roman" w:hAnsi="Times New Roman" w:cs="Times New Roman"/>
          <w:sz w:val="28"/>
          <w:szCs w:val="28"/>
        </w:rPr>
        <w:t>увеличи</w:t>
      </w:r>
      <w:r w:rsidR="00C5671A">
        <w:rPr>
          <w:rFonts w:ascii="Times New Roman" w:hAnsi="Times New Roman" w:cs="Times New Roman"/>
          <w:sz w:val="28"/>
          <w:szCs w:val="28"/>
        </w:rPr>
        <w:t>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305907">
        <w:rPr>
          <w:rFonts w:ascii="Times New Roman" w:hAnsi="Times New Roman" w:cs="Times New Roman"/>
          <w:sz w:val="28"/>
          <w:szCs w:val="28"/>
        </w:rPr>
        <w:t>756,5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05907">
        <w:rPr>
          <w:rFonts w:ascii="Times New Roman" w:hAnsi="Times New Roman" w:cs="Times New Roman"/>
          <w:sz w:val="28"/>
          <w:szCs w:val="28"/>
        </w:rPr>
        <w:t>, или в 109 раз</w:t>
      </w:r>
      <w:r w:rsidRPr="00305BA5">
        <w:rPr>
          <w:rFonts w:ascii="Times New Roman" w:hAnsi="Times New Roman" w:cs="Times New Roman"/>
          <w:sz w:val="28"/>
          <w:szCs w:val="28"/>
        </w:rPr>
        <w:t>.</w:t>
      </w:r>
      <w:r w:rsidR="005C6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B50" w:rsidRDefault="005C6238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305907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A444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53C90">
        <w:rPr>
          <w:rFonts w:ascii="Times New Roman" w:hAnsi="Times New Roman" w:cs="Times New Roman"/>
          <w:b/>
          <w:sz w:val="28"/>
          <w:szCs w:val="28"/>
        </w:rPr>
        <w:t>дохо</w:t>
      </w:r>
      <w:r w:rsidR="00353C90" w:rsidRPr="00353C90">
        <w:rPr>
          <w:rFonts w:ascii="Times New Roman" w:hAnsi="Times New Roman" w:cs="Times New Roman"/>
          <w:b/>
          <w:sz w:val="28"/>
          <w:szCs w:val="28"/>
        </w:rPr>
        <w:t xml:space="preserve">ды от оказания платных услуг (работ) </w:t>
      </w:r>
      <w:r w:rsidR="00353C9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53C90" w:rsidRPr="00353C90">
        <w:rPr>
          <w:rFonts w:ascii="Times New Roman" w:hAnsi="Times New Roman" w:cs="Times New Roman"/>
          <w:b/>
          <w:sz w:val="28"/>
          <w:szCs w:val="28"/>
        </w:rPr>
        <w:t>компенсации затраты государства</w:t>
      </w:r>
      <w:r w:rsidR="00353C90">
        <w:rPr>
          <w:rFonts w:ascii="Times New Roman" w:hAnsi="Times New Roman" w:cs="Times New Roman"/>
          <w:sz w:val="28"/>
          <w:szCs w:val="28"/>
        </w:rPr>
        <w:t xml:space="preserve">  составили </w:t>
      </w:r>
      <w:r w:rsidR="00305907">
        <w:rPr>
          <w:rFonts w:ascii="Times New Roman" w:hAnsi="Times New Roman" w:cs="Times New Roman"/>
          <w:sz w:val="28"/>
          <w:szCs w:val="28"/>
        </w:rPr>
        <w:t>228,0</w:t>
      </w:r>
      <w:r w:rsidR="00353C9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05907">
        <w:rPr>
          <w:rFonts w:ascii="Times New Roman" w:hAnsi="Times New Roman" w:cs="Times New Roman"/>
          <w:sz w:val="28"/>
          <w:szCs w:val="28"/>
        </w:rPr>
        <w:t xml:space="preserve">63,2 </w:t>
      </w:r>
      <w:r w:rsidR="00353C90">
        <w:rPr>
          <w:rFonts w:ascii="Times New Roman" w:hAnsi="Times New Roman" w:cs="Times New Roman"/>
          <w:sz w:val="28"/>
          <w:szCs w:val="28"/>
        </w:rPr>
        <w:t>% годового плана.</w:t>
      </w:r>
      <w:r w:rsidR="00353C90" w:rsidRPr="00353C90">
        <w:rPr>
          <w:rFonts w:ascii="Times New Roman" w:hAnsi="Times New Roman" w:cs="Times New Roman"/>
          <w:sz w:val="28"/>
          <w:szCs w:val="28"/>
        </w:rPr>
        <w:t xml:space="preserve"> </w:t>
      </w:r>
      <w:r w:rsidR="00353C90">
        <w:rPr>
          <w:rFonts w:ascii="Times New Roman" w:hAnsi="Times New Roman" w:cs="Times New Roman"/>
          <w:sz w:val="28"/>
          <w:szCs w:val="28"/>
        </w:rPr>
        <w:t xml:space="preserve">К уровню прошлого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года поступления </w:t>
      </w:r>
      <w:r w:rsidR="00644B50">
        <w:rPr>
          <w:rFonts w:ascii="Times New Roman" w:hAnsi="Times New Roman" w:cs="Times New Roman"/>
          <w:sz w:val="28"/>
          <w:szCs w:val="28"/>
        </w:rPr>
        <w:t xml:space="preserve">уменьшились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на </w:t>
      </w:r>
      <w:r w:rsidR="00305907">
        <w:rPr>
          <w:rFonts w:ascii="Times New Roman" w:hAnsi="Times New Roman" w:cs="Times New Roman"/>
          <w:sz w:val="28"/>
          <w:szCs w:val="28"/>
        </w:rPr>
        <w:t>50,0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B50">
        <w:rPr>
          <w:rFonts w:ascii="Times New Roman" w:hAnsi="Times New Roman" w:cs="Times New Roman"/>
          <w:sz w:val="28"/>
          <w:szCs w:val="28"/>
        </w:rPr>
        <w:t>.</w:t>
      </w:r>
    </w:p>
    <w:p w:rsidR="00F53680" w:rsidRDefault="00644B5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644B50">
        <w:rPr>
          <w:rFonts w:ascii="Times New Roman" w:hAnsi="Times New Roman" w:cs="Times New Roman"/>
          <w:b/>
          <w:sz w:val="28"/>
          <w:szCs w:val="28"/>
        </w:rPr>
        <w:t>от денежных взысканий (штрафов</w:t>
      </w:r>
      <w:r>
        <w:rPr>
          <w:rFonts w:ascii="Times New Roman" w:hAnsi="Times New Roman" w:cs="Times New Roman"/>
          <w:sz w:val="28"/>
          <w:szCs w:val="28"/>
        </w:rPr>
        <w:t xml:space="preserve">) составили </w:t>
      </w:r>
      <w:r w:rsidR="00305907">
        <w:rPr>
          <w:rFonts w:ascii="Times New Roman" w:hAnsi="Times New Roman" w:cs="Times New Roman"/>
          <w:sz w:val="28"/>
          <w:szCs w:val="28"/>
        </w:rPr>
        <w:t>796</w:t>
      </w:r>
      <w:r w:rsidR="005D75EC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D75EC">
        <w:rPr>
          <w:rFonts w:ascii="Times New Roman" w:hAnsi="Times New Roman" w:cs="Times New Roman"/>
          <w:sz w:val="28"/>
          <w:szCs w:val="28"/>
        </w:rPr>
        <w:t xml:space="preserve"> </w:t>
      </w:r>
      <w:r w:rsidR="00305907">
        <w:rPr>
          <w:rFonts w:ascii="Times New Roman" w:hAnsi="Times New Roman" w:cs="Times New Roman"/>
          <w:sz w:val="28"/>
          <w:szCs w:val="28"/>
        </w:rPr>
        <w:t>358,6</w:t>
      </w:r>
      <w:r w:rsidR="005D7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утвержденных плановых назначений.</w:t>
      </w:r>
      <w:r w:rsidRPr="00644B50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Темп роста к 201</w:t>
      </w:r>
      <w:r w:rsidR="005D75EC">
        <w:rPr>
          <w:rFonts w:ascii="Times New Roman" w:hAnsi="Times New Roman" w:cs="Times New Roman"/>
          <w:sz w:val="28"/>
          <w:szCs w:val="28"/>
        </w:rPr>
        <w:t>6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5D75EC">
        <w:rPr>
          <w:rFonts w:ascii="Times New Roman" w:hAnsi="Times New Roman" w:cs="Times New Roman"/>
          <w:sz w:val="28"/>
          <w:szCs w:val="28"/>
        </w:rPr>
        <w:t>568,</w:t>
      </w:r>
      <w:r w:rsidR="00305907">
        <w:rPr>
          <w:rFonts w:ascii="Times New Roman" w:hAnsi="Times New Roman" w:cs="Times New Roman"/>
          <w:sz w:val="28"/>
          <w:szCs w:val="28"/>
        </w:rPr>
        <w:t>6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D75E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F4D" w:rsidRDefault="00E77E0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За I </w:t>
      </w:r>
      <w:r w:rsidR="00DF6F4D">
        <w:rPr>
          <w:rFonts w:ascii="Times New Roman" w:hAnsi="Times New Roman" w:cs="Times New Roman"/>
          <w:sz w:val="28"/>
          <w:szCs w:val="28"/>
        </w:rPr>
        <w:t>полугодие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201</w:t>
      </w:r>
      <w:r w:rsidR="00023275">
        <w:rPr>
          <w:rFonts w:ascii="Times New Roman" w:hAnsi="Times New Roman" w:cs="Times New Roman"/>
          <w:sz w:val="28"/>
          <w:szCs w:val="28"/>
        </w:rPr>
        <w:t>7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DF6F4D">
        <w:rPr>
          <w:rFonts w:ascii="Times New Roman" w:hAnsi="Times New Roman" w:cs="Times New Roman"/>
          <w:sz w:val="28"/>
          <w:szCs w:val="28"/>
        </w:rPr>
        <w:t>52803,5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F6F4D">
        <w:rPr>
          <w:rFonts w:ascii="Times New Roman" w:hAnsi="Times New Roman" w:cs="Times New Roman"/>
          <w:sz w:val="28"/>
          <w:szCs w:val="28"/>
        </w:rPr>
        <w:t>52,5</w:t>
      </w:r>
      <w:r w:rsidRPr="00E77E06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023275">
        <w:rPr>
          <w:rFonts w:ascii="Times New Roman" w:hAnsi="Times New Roman" w:cs="Times New Roman"/>
          <w:sz w:val="28"/>
          <w:szCs w:val="28"/>
        </w:rPr>
        <w:t>6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023275">
        <w:rPr>
          <w:rFonts w:ascii="Times New Roman" w:hAnsi="Times New Roman" w:cs="Times New Roman"/>
          <w:sz w:val="28"/>
          <w:szCs w:val="28"/>
        </w:rPr>
        <w:t>увелич</w:t>
      </w:r>
      <w:r w:rsidR="003771AD">
        <w:rPr>
          <w:rFonts w:ascii="Times New Roman" w:hAnsi="Times New Roman" w:cs="Times New Roman"/>
          <w:sz w:val="28"/>
          <w:szCs w:val="28"/>
        </w:rPr>
        <w:t>ился</w:t>
      </w:r>
      <w:r w:rsidRPr="00E77E06">
        <w:rPr>
          <w:rFonts w:ascii="Times New Roman" w:hAnsi="Times New Roman" w:cs="Times New Roman"/>
          <w:sz w:val="28"/>
          <w:szCs w:val="28"/>
        </w:rPr>
        <w:t xml:space="preserve"> на </w:t>
      </w:r>
      <w:r w:rsidR="00DF6F4D">
        <w:rPr>
          <w:rFonts w:ascii="Times New Roman" w:hAnsi="Times New Roman" w:cs="Times New Roman"/>
          <w:sz w:val="28"/>
          <w:szCs w:val="28"/>
        </w:rPr>
        <w:t>21,8</w:t>
      </w:r>
      <w:r w:rsidR="00023275">
        <w:rPr>
          <w:rFonts w:ascii="Times New Roman" w:hAnsi="Times New Roman" w:cs="Times New Roman"/>
          <w:sz w:val="28"/>
          <w:szCs w:val="28"/>
        </w:rPr>
        <w:t xml:space="preserve"> </w:t>
      </w:r>
      <w:r w:rsidRPr="00E77E06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DF6F4D">
        <w:rPr>
          <w:rFonts w:ascii="Times New Roman" w:hAnsi="Times New Roman" w:cs="Times New Roman"/>
          <w:sz w:val="28"/>
          <w:szCs w:val="28"/>
        </w:rPr>
        <w:t>9465,5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DF5322" w:rsidRDefault="003771AD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а I </w:t>
      </w:r>
      <w:r w:rsidR="00DF6F4D">
        <w:rPr>
          <w:rFonts w:ascii="Times New Roman" w:hAnsi="Times New Roman" w:cs="Times New Roman"/>
          <w:sz w:val="28"/>
          <w:szCs w:val="28"/>
        </w:rPr>
        <w:t>полугодие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201</w:t>
      </w:r>
      <w:r w:rsidR="00023275">
        <w:rPr>
          <w:rFonts w:ascii="Times New Roman" w:hAnsi="Times New Roman" w:cs="Times New Roman"/>
          <w:sz w:val="28"/>
          <w:szCs w:val="28"/>
        </w:rPr>
        <w:t>7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года исполнены следующие </w:t>
      </w:r>
      <w:r w:rsidR="00DF5322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E77E06" w:rsidRPr="00E77E06">
        <w:rPr>
          <w:rFonts w:ascii="Times New Roman" w:hAnsi="Times New Roman" w:cs="Times New Roman"/>
          <w:sz w:val="28"/>
          <w:szCs w:val="28"/>
        </w:rPr>
        <w:t>: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– </w:t>
      </w:r>
      <w:r w:rsidR="00DF6F4D">
        <w:rPr>
          <w:rFonts w:ascii="Times New Roman" w:hAnsi="Times New Roman" w:cs="Times New Roman"/>
          <w:sz w:val="28"/>
          <w:szCs w:val="28"/>
        </w:rPr>
        <w:t>9775,2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322" w:rsidRDefault="00E77E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DF5322">
        <w:rPr>
          <w:rFonts w:ascii="Times New Roman" w:hAnsi="Times New Roman" w:cs="Times New Roman"/>
          <w:sz w:val="28"/>
          <w:szCs w:val="28"/>
        </w:rPr>
        <w:t xml:space="preserve">– </w:t>
      </w:r>
      <w:r w:rsidR="00DF6F4D">
        <w:rPr>
          <w:rFonts w:ascii="Times New Roman" w:hAnsi="Times New Roman" w:cs="Times New Roman"/>
          <w:sz w:val="28"/>
          <w:szCs w:val="28"/>
        </w:rPr>
        <w:t>4053,5</w:t>
      </w:r>
      <w:r w:rsidR="00DF532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– </w:t>
      </w:r>
      <w:r w:rsidR="00DF6F4D">
        <w:rPr>
          <w:rFonts w:ascii="Times New Roman" w:hAnsi="Times New Roman" w:cs="Times New Roman"/>
          <w:sz w:val="28"/>
          <w:szCs w:val="28"/>
        </w:rPr>
        <w:t>35108,5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6F4D" w:rsidRDefault="00DF6F4D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– 180,2 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– </w:t>
      </w:r>
      <w:r w:rsidR="00DF6F4D">
        <w:rPr>
          <w:rFonts w:ascii="Times New Roman" w:hAnsi="Times New Roman" w:cs="Times New Roman"/>
          <w:sz w:val="28"/>
          <w:szCs w:val="28"/>
        </w:rPr>
        <w:t>4046,5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6E16" w:rsidRDefault="00AA6E16" w:rsidP="00AA6E1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AA6E16" w:rsidRDefault="00AA6E1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271458">
        <w:rPr>
          <w:rFonts w:ascii="Times New Roman" w:hAnsi="Times New Roman" w:cs="Times New Roman"/>
          <w:b/>
          <w:sz w:val="28"/>
          <w:szCs w:val="28"/>
        </w:rPr>
        <w:t>дотаций</w:t>
      </w:r>
      <w:r w:rsidRPr="00E77E0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23275">
        <w:rPr>
          <w:rFonts w:ascii="Times New Roman" w:hAnsi="Times New Roman" w:cs="Times New Roman"/>
          <w:sz w:val="28"/>
          <w:szCs w:val="28"/>
        </w:rPr>
        <w:t xml:space="preserve"> </w:t>
      </w:r>
      <w:r w:rsidR="004A0B5B">
        <w:rPr>
          <w:rFonts w:ascii="Times New Roman" w:hAnsi="Times New Roman" w:cs="Times New Roman"/>
          <w:sz w:val="28"/>
          <w:szCs w:val="28"/>
        </w:rPr>
        <w:t>9775,2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23275">
        <w:rPr>
          <w:rFonts w:ascii="Times New Roman" w:hAnsi="Times New Roman" w:cs="Times New Roman"/>
          <w:sz w:val="28"/>
          <w:szCs w:val="28"/>
        </w:rPr>
        <w:t>56,</w:t>
      </w:r>
      <w:r w:rsidR="004A0B5B">
        <w:rPr>
          <w:rFonts w:ascii="Times New Roman" w:hAnsi="Times New Roman" w:cs="Times New Roman"/>
          <w:sz w:val="28"/>
          <w:szCs w:val="28"/>
        </w:rPr>
        <w:t>9</w:t>
      </w:r>
      <w:r w:rsidRPr="00E77E06"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A82279">
        <w:rPr>
          <w:rFonts w:ascii="Times New Roman" w:hAnsi="Times New Roman" w:cs="Times New Roman"/>
          <w:sz w:val="28"/>
          <w:szCs w:val="28"/>
        </w:rPr>
        <w:t xml:space="preserve"> </w:t>
      </w:r>
      <w:r w:rsidR="004A0B5B">
        <w:rPr>
          <w:rFonts w:ascii="Times New Roman" w:hAnsi="Times New Roman" w:cs="Times New Roman"/>
          <w:sz w:val="28"/>
          <w:szCs w:val="28"/>
        </w:rPr>
        <w:t xml:space="preserve"> </w:t>
      </w:r>
      <w:r w:rsidR="00A82279">
        <w:rPr>
          <w:rFonts w:ascii="Times New Roman" w:hAnsi="Times New Roman" w:cs="Times New Roman"/>
          <w:sz w:val="28"/>
          <w:szCs w:val="28"/>
        </w:rPr>
        <w:t>и</w:t>
      </w:r>
      <w:r w:rsidR="004A0B5B">
        <w:rPr>
          <w:rFonts w:ascii="Times New Roman" w:hAnsi="Times New Roman" w:cs="Times New Roman"/>
          <w:sz w:val="28"/>
          <w:szCs w:val="28"/>
        </w:rPr>
        <w:t xml:space="preserve"> </w:t>
      </w:r>
      <w:r w:rsidR="00A82279">
        <w:rPr>
          <w:rFonts w:ascii="Times New Roman" w:hAnsi="Times New Roman" w:cs="Times New Roman"/>
          <w:sz w:val="28"/>
          <w:szCs w:val="28"/>
        </w:rPr>
        <w:t xml:space="preserve"> </w:t>
      </w:r>
      <w:r w:rsidR="004A0B5B">
        <w:rPr>
          <w:rFonts w:ascii="Times New Roman" w:hAnsi="Times New Roman" w:cs="Times New Roman"/>
          <w:sz w:val="28"/>
          <w:szCs w:val="28"/>
        </w:rPr>
        <w:t>349,1</w:t>
      </w:r>
      <w:r w:rsidR="00023275">
        <w:rPr>
          <w:rFonts w:ascii="Times New Roman" w:hAnsi="Times New Roman" w:cs="Times New Roman"/>
          <w:sz w:val="28"/>
          <w:szCs w:val="28"/>
        </w:rPr>
        <w:t xml:space="preserve"> %</w:t>
      </w:r>
      <w:r w:rsidR="004A0B5B">
        <w:rPr>
          <w:rFonts w:ascii="Times New Roman" w:hAnsi="Times New Roman" w:cs="Times New Roman"/>
          <w:sz w:val="28"/>
          <w:szCs w:val="28"/>
        </w:rPr>
        <w:t xml:space="preserve"> </w:t>
      </w:r>
      <w:r w:rsidR="00A82279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023275">
        <w:rPr>
          <w:rFonts w:ascii="Times New Roman" w:hAnsi="Times New Roman" w:cs="Times New Roman"/>
          <w:sz w:val="28"/>
          <w:szCs w:val="28"/>
        </w:rPr>
        <w:t>6</w:t>
      </w:r>
      <w:r w:rsidR="00A8227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F5322" w:rsidRDefault="00E77E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 Структура безвозмездных поступлений за I </w:t>
      </w:r>
      <w:r w:rsidR="008213E3">
        <w:rPr>
          <w:rFonts w:ascii="Times New Roman" w:hAnsi="Times New Roman" w:cs="Times New Roman"/>
          <w:sz w:val="28"/>
          <w:szCs w:val="28"/>
        </w:rPr>
        <w:t>полугодие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201</w:t>
      </w:r>
      <w:r w:rsidR="00023275">
        <w:rPr>
          <w:rFonts w:ascii="Times New Roman" w:hAnsi="Times New Roman" w:cs="Times New Roman"/>
          <w:sz w:val="28"/>
          <w:szCs w:val="28"/>
        </w:rPr>
        <w:t>7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представлена на диаграмме.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0" cy="24638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A0B5B" w:rsidRPr="004A0B5B" w:rsidRDefault="00271458" w:rsidP="004A0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458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271458">
        <w:rPr>
          <w:rFonts w:ascii="Times New Roman" w:hAnsi="Times New Roman" w:cs="Times New Roman"/>
          <w:b/>
          <w:sz w:val="28"/>
          <w:szCs w:val="28"/>
        </w:rPr>
        <w:t>субсидий</w:t>
      </w:r>
      <w:r w:rsidRPr="00271458">
        <w:rPr>
          <w:rFonts w:ascii="Times New Roman" w:hAnsi="Times New Roman" w:cs="Times New Roman"/>
          <w:sz w:val="28"/>
          <w:szCs w:val="28"/>
        </w:rPr>
        <w:t xml:space="preserve"> </w:t>
      </w:r>
      <w:r w:rsidR="004A0B5B">
        <w:rPr>
          <w:rFonts w:ascii="Times New Roman" w:hAnsi="Times New Roman" w:cs="Times New Roman"/>
          <w:sz w:val="28"/>
          <w:szCs w:val="28"/>
        </w:rPr>
        <w:t xml:space="preserve"> </w:t>
      </w:r>
      <w:r w:rsidR="004A0B5B" w:rsidRPr="004A0B5B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4A0B5B">
        <w:rPr>
          <w:rFonts w:ascii="Times New Roman" w:hAnsi="Times New Roman" w:cs="Times New Roman"/>
          <w:sz w:val="28"/>
          <w:szCs w:val="28"/>
        </w:rPr>
        <w:t>4053,5</w:t>
      </w:r>
      <w:r w:rsidR="004A0B5B" w:rsidRPr="004A0B5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A0B5B">
        <w:rPr>
          <w:rFonts w:ascii="Times New Roman" w:hAnsi="Times New Roman" w:cs="Times New Roman"/>
          <w:sz w:val="28"/>
          <w:szCs w:val="28"/>
        </w:rPr>
        <w:t>31,7</w:t>
      </w:r>
      <w:r w:rsidR="004A0B5B" w:rsidRPr="004A0B5B">
        <w:rPr>
          <w:rFonts w:ascii="Times New Roman" w:hAnsi="Times New Roman" w:cs="Times New Roman"/>
          <w:sz w:val="28"/>
          <w:szCs w:val="28"/>
        </w:rPr>
        <w:t xml:space="preserve">% плановых назначений  и  </w:t>
      </w:r>
      <w:r w:rsidR="004A0B5B">
        <w:rPr>
          <w:rFonts w:ascii="Times New Roman" w:hAnsi="Times New Roman" w:cs="Times New Roman"/>
          <w:sz w:val="28"/>
          <w:szCs w:val="28"/>
        </w:rPr>
        <w:t>161,1</w:t>
      </w:r>
      <w:r w:rsidR="004A0B5B" w:rsidRPr="004A0B5B">
        <w:rPr>
          <w:rFonts w:ascii="Times New Roman" w:hAnsi="Times New Roman" w:cs="Times New Roman"/>
          <w:sz w:val="28"/>
          <w:szCs w:val="28"/>
        </w:rPr>
        <w:t xml:space="preserve"> %  к уровню 2016 года</w:t>
      </w:r>
    </w:p>
    <w:p w:rsidR="00271458" w:rsidRDefault="004A0B5B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458" w:rsidRPr="00271458">
        <w:rPr>
          <w:rFonts w:ascii="Times New Roman" w:hAnsi="Times New Roman" w:cs="Times New Roman"/>
          <w:b/>
          <w:sz w:val="28"/>
          <w:szCs w:val="28"/>
        </w:rPr>
        <w:t>Субвенции</w:t>
      </w:r>
      <w:r w:rsidR="00271458" w:rsidRPr="00271458"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>
        <w:rPr>
          <w:rFonts w:ascii="Times New Roman" w:hAnsi="Times New Roman" w:cs="Times New Roman"/>
          <w:sz w:val="28"/>
          <w:szCs w:val="28"/>
        </w:rPr>
        <w:t>35108,5</w:t>
      </w:r>
      <w:r w:rsidR="00271458" w:rsidRPr="00271458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>
        <w:rPr>
          <w:rFonts w:ascii="Times New Roman" w:hAnsi="Times New Roman" w:cs="Times New Roman"/>
          <w:sz w:val="28"/>
          <w:szCs w:val="28"/>
        </w:rPr>
        <w:t xml:space="preserve">54,4 </w:t>
      </w:r>
      <w:r w:rsidR="00271458" w:rsidRPr="00271458">
        <w:rPr>
          <w:rFonts w:ascii="Times New Roman" w:hAnsi="Times New Roman" w:cs="Times New Roman"/>
          <w:sz w:val="28"/>
          <w:szCs w:val="28"/>
        </w:rPr>
        <w:t xml:space="preserve">% от плана и </w:t>
      </w:r>
      <w:r w:rsidR="00023275">
        <w:rPr>
          <w:rFonts w:ascii="Times New Roman" w:hAnsi="Times New Roman" w:cs="Times New Roman"/>
          <w:sz w:val="28"/>
          <w:szCs w:val="28"/>
        </w:rPr>
        <w:t>10</w:t>
      </w:r>
      <w:r w:rsidR="00FF5CFB">
        <w:rPr>
          <w:rFonts w:ascii="Times New Roman" w:hAnsi="Times New Roman" w:cs="Times New Roman"/>
          <w:sz w:val="28"/>
          <w:szCs w:val="28"/>
        </w:rPr>
        <w:t>2</w:t>
      </w:r>
      <w:r w:rsidR="00023275">
        <w:rPr>
          <w:rFonts w:ascii="Times New Roman" w:hAnsi="Times New Roman" w:cs="Times New Roman"/>
          <w:sz w:val="28"/>
          <w:szCs w:val="28"/>
        </w:rPr>
        <w:t>,</w:t>
      </w:r>
      <w:r w:rsidR="00FF5CFB">
        <w:rPr>
          <w:rFonts w:ascii="Times New Roman" w:hAnsi="Times New Roman" w:cs="Times New Roman"/>
          <w:sz w:val="28"/>
          <w:szCs w:val="28"/>
        </w:rPr>
        <w:t xml:space="preserve">7 </w:t>
      </w:r>
      <w:r w:rsidR="00271458" w:rsidRPr="00271458">
        <w:rPr>
          <w:rFonts w:ascii="Times New Roman" w:hAnsi="Times New Roman" w:cs="Times New Roman"/>
          <w:sz w:val="28"/>
          <w:szCs w:val="28"/>
        </w:rPr>
        <w:t>% к уровню 201</w:t>
      </w:r>
      <w:r w:rsidR="00023275">
        <w:rPr>
          <w:rFonts w:ascii="Times New Roman" w:hAnsi="Times New Roman" w:cs="Times New Roman"/>
          <w:sz w:val="28"/>
          <w:szCs w:val="28"/>
        </w:rPr>
        <w:t>6</w:t>
      </w:r>
      <w:r w:rsidR="00271458" w:rsidRPr="002714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1458" w:rsidRDefault="00271458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458">
        <w:rPr>
          <w:rFonts w:ascii="Times New Roman" w:hAnsi="Times New Roman" w:cs="Times New Roman"/>
          <w:sz w:val="28"/>
          <w:szCs w:val="28"/>
        </w:rPr>
        <w:lastRenderedPageBreak/>
        <w:t xml:space="preserve"> Кассовое исполнение </w:t>
      </w:r>
      <w:r w:rsidRPr="00271458">
        <w:rPr>
          <w:rFonts w:ascii="Times New Roman" w:hAnsi="Times New Roman" w:cs="Times New Roman"/>
          <w:b/>
          <w:sz w:val="28"/>
          <w:szCs w:val="28"/>
        </w:rPr>
        <w:t>иных межбюджетных трансфертов</w:t>
      </w:r>
      <w:r w:rsidRPr="00271458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FF5CFB">
        <w:rPr>
          <w:rFonts w:ascii="Times New Roman" w:hAnsi="Times New Roman" w:cs="Times New Roman"/>
          <w:sz w:val="28"/>
          <w:szCs w:val="28"/>
        </w:rPr>
        <w:t>4046,5</w:t>
      </w:r>
      <w:r w:rsidRPr="0027145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23275">
        <w:rPr>
          <w:rFonts w:ascii="Times New Roman" w:hAnsi="Times New Roman" w:cs="Times New Roman"/>
          <w:sz w:val="28"/>
          <w:szCs w:val="28"/>
        </w:rPr>
        <w:t xml:space="preserve"> </w:t>
      </w:r>
      <w:r w:rsidR="00FF5CFB">
        <w:rPr>
          <w:rFonts w:ascii="Times New Roman" w:hAnsi="Times New Roman" w:cs="Times New Roman"/>
          <w:sz w:val="28"/>
          <w:szCs w:val="28"/>
        </w:rPr>
        <w:t xml:space="preserve">67,0 </w:t>
      </w:r>
      <w:r w:rsidRPr="00271458">
        <w:rPr>
          <w:rFonts w:ascii="Times New Roman" w:hAnsi="Times New Roman" w:cs="Times New Roman"/>
          <w:sz w:val="28"/>
          <w:szCs w:val="28"/>
        </w:rPr>
        <w:t xml:space="preserve">% плановых назначений </w:t>
      </w:r>
      <w:r w:rsidR="00FF5CFB">
        <w:rPr>
          <w:rFonts w:ascii="Times New Roman" w:hAnsi="Times New Roman" w:cs="Times New Roman"/>
          <w:sz w:val="28"/>
          <w:szCs w:val="28"/>
        </w:rPr>
        <w:t xml:space="preserve"> </w:t>
      </w:r>
      <w:r w:rsidRPr="00271458">
        <w:rPr>
          <w:rFonts w:ascii="Times New Roman" w:hAnsi="Times New Roman" w:cs="Times New Roman"/>
          <w:sz w:val="28"/>
          <w:szCs w:val="28"/>
        </w:rPr>
        <w:t xml:space="preserve">и </w:t>
      </w:r>
      <w:r w:rsidR="00FF5CFB">
        <w:rPr>
          <w:rFonts w:ascii="Times New Roman" w:hAnsi="Times New Roman" w:cs="Times New Roman"/>
          <w:sz w:val="28"/>
          <w:szCs w:val="28"/>
        </w:rPr>
        <w:t xml:space="preserve">105,7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27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уровню </w:t>
      </w:r>
      <w:r w:rsidRPr="00271458">
        <w:rPr>
          <w:rFonts w:ascii="Times New Roman" w:hAnsi="Times New Roman" w:cs="Times New Roman"/>
          <w:sz w:val="28"/>
          <w:szCs w:val="28"/>
        </w:rPr>
        <w:t xml:space="preserve"> 201</w:t>
      </w:r>
      <w:r w:rsidR="00023275">
        <w:rPr>
          <w:rFonts w:ascii="Times New Roman" w:hAnsi="Times New Roman" w:cs="Times New Roman"/>
          <w:sz w:val="28"/>
          <w:szCs w:val="28"/>
        </w:rPr>
        <w:t>6</w:t>
      </w:r>
      <w:r w:rsidRPr="002714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E5861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 бюджете на 201</w:t>
      </w:r>
      <w:r w:rsidR="002C69D7">
        <w:rPr>
          <w:rFonts w:ascii="Times New Roman" w:hAnsi="Times New Roman" w:cs="Times New Roman"/>
          <w:sz w:val="28"/>
          <w:szCs w:val="28"/>
        </w:rPr>
        <w:t>7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</w:t>
      </w:r>
      <w:r w:rsidR="00344E0A">
        <w:rPr>
          <w:rFonts w:ascii="Times New Roman" w:hAnsi="Times New Roman" w:cs="Times New Roman"/>
          <w:sz w:val="28"/>
          <w:szCs w:val="28"/>
        </w:rPr>
        <w:t xml:space="preserve"> и уточненной бюджетной росписи</w:t>
      </w:r>
      <w:r w:rsidR="009E5861">
        <w:rPr>
          <w:rFonts w:ascii="Times New Roman" w:hAnsi="Times New Roman" w:cs="Times New Roman"/>
          <w:sz w:val="28"/>
          <w:szCs w:val="28"/>
        </w:rPr>
        <w:t xml:space="preserve"> на  201</w:t>
      </w:r>
      <w:r w:rsidR="002C69D7">
        <w:rPr>
          <w:rFonts w:ascii="Times New Roman" w:hAnsi="Times New Roman" w:cs="Times New Roman"/>
          <w:sz w:val="28"/>
          <w:szCs w:val="28"/>
        </w:rPr>
        <w:t>7</w:t>
      </w:r>
      <w:r w:rsidR="009E5861">
        <w:rPr>
          <w:rFonts w:ascii="Times New Roman" w:hAnsi="Times New Roman" w:cs="Times New Roman"/>
          <w:sz w:val="28"/>
          <w:szCs w:val="28"/>
        </w:rPr>
        <w:t xml:space="preserve"> год</w:t>
      </w:r>
      <w:r w:rsidRPr="001E1B52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D90C63">
        <w:rPr>
          <w:rFonts w:ascii="Times New Roman" w:hAnsi="Times New Roman" w:cs="Times New Roman"/>
          <w:sz w:val="28"/>
          <w:szCs w:val="28"/>
        </w:rPr>
        <w:t>142676,5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I </w:t>
      </w:r>
      <w:r w:rsidR="00D90C63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1E1B52">
        <w:rPr>
          <w:rFonts w:ascii="Times New Roman" w:hAnsi="Times New Roman" w:cs="Times New Roman"/>
          <w:sz w:val="28"/>
          <w:szCs w:val="28"/>
        </w:rPr>
        <w:t xml:space="preserve"> 201</w:t>
      </w:r>
      <w:r w:rsidR="002C69D7">
        <w:rPr>
          <w:rFonts w:ascii="Times New Roman" w:hAnsi="Times New Roman" w:cs="Times New Roman"/>
          <w:sz w:val="28"/>
          <w:szCs w:val="28"/>
        </w:rPr>
        <w:t>7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D90C63">
        <w:rPr>
          <w:rFonts w:ascii="Times New Roman" w:hAnsi="Times New Roman" w:cs="Times New Roman"/>
          <w:sz w:val="28"/>
          <w:szCs w:val="28"/>
        </w:rPr>
        <w:t>70863,8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D90C63">
        <w:rPr>
          <w:rFonts w:ascii="Times New Roman" w:hAnsi="Times New Roman" w:cs="Times New Roman"/>
          <w:sz w:val="28"/>
          <w:szCs w:val="28"/>
        </w:rPr>
        <w:t xml:space="preserve"> 49,7</w:t>
      </w:r>
      <w:r w:rsidR="002C69D7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К уровню расходов аналогичного периода прошлого года расходы в абсолютном значении </w:t>
      </w:r>
      <w:r w:rsidR="009E5861">
        <w:rPr>
          <w:rFonts w:ascii="Times New Roman" w:hAnsi="Times New Roman" w:cs="Times New Roman"/>
          <w:sz w:val="28"/>
          <w:szCs w:val="28"/>
        </w:rPr>
        <w:t xml:space="preserve">увеличились на </w:t>
      </w:r>
      <w:r w:rsidR="00D90C63">
        <w:rPr>
          <w:rFonts w:ascii="Times New Roman" w:hAnsi="Times New Roman" w:cs="Times New Roman"/>
          <w:sz w:val="28"/>
          <w:szCs w:val="28"/>
        </w:rPr>
        <w:t xml:space="preserve"> 9628,8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90C63">
        <w:rPr>
          <w:rFonts w:ascii="Times New Roman" w:hAnsi="Times New Roman" w:cs="Times New Roman"/>
          <w:sz w:val="28"/>
          <w:szCs w:val="28"/>
        </w:rPr>
        <w:t xml:space="preserve"> 15,7</w:t>
      </w:r>
      <w:r w:rsidRPr="001E1B52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9E5861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I </w:t>
      </w:r>
      <w:r w:rsidR="00D90C63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1E1B52">
        <w:rPr>
          <w:rFonts w:ascii="Times New Roman" w:hAnsi="Times New Roman" w:cs="Times New Roman"/>
          <w:sz w:val="28"/>
          <w:szCs w:val="28"/>
        </w:rPr>
        <w:t>201</w:t>
      </w:r>
      <w:r w:rsidR="00D93D66">
        <w:rPr>
          <w:rFonts w:ascii="Times New Roman" w:hAnsi="Times New Roman" w:cs="Times New Roman"/>
          <w:sz w:val="28"/>
          <w:szCs w:val="28"/>
        </w:rPr>
        <w:t>7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9E5861">
        <w:rPr>
          <w:rFonts w:ascii="Times New Roman" w:hAnsi="Times New Roman" w:cs="Times New Roman"/>
          <w:sz w:val="28"/>
          <w:szCs w:val="28"/>
        </w:rPr>
        <w:t>1</w:t>
      </w:r>
      <w:r w:rsidR="00851153">
        <w:rPr>
          <w:rFonts w:ascii="Times New Roman" w:hAnsi="Times New Roman" w:cs="Times New Roman"/>
          <w:sz w:val="28"/>
          <w:szCs w:val="28"/>
        </w:rPr>
        <w:t>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 Наибольший удельный вес в общем объеме расходов составили расходы по  раздел</w:t>
      </w:r>
      <w:r w:rsidR="009E5861">
        <w:rPr>
          <w:rFonts w:ascii="Times New Roman" w:hAnsi="Times New Roman" w:cs="Times New Roman"/>
          <w:sz w:val="28"/>
          <w:szCs w:val="28"/>
        </w:rPr>
        <w:t>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07 «Образование», </w:t>
      </w:r>
      <w:r w:rsidR="009E5861">
        <w:rPr>
          <w:rFonts w:ascii="Times New Roman" w:hAnsi="Times New Roman" w:cs="Times New Roman"/>
          <w:sz w:val="28"/>
          <w:szCs w:val="28"/>
        </w:rPr>
        <w:t xml:space="preserve">с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9E5861">
        <w:rPr>
          <w:rFonts w:ascii="Times New Roman" w:hAnsi="Times New Roman" w:cs="Times New Roman"/>
          <w:sz w:val="28"/>
          <w:szCs w:val="28"/>
        </w:rPr>
        <w:t xml:space="preserve">ом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D93D66">
        <w:rPr>
          <w:rFonts w:ascii="Times New Roman" w:hAnsi="Times New Roman" w:cs="Times New Roman"/>
          <w:sz w:val="28"/>
          <w:szCs w:val="28"/>
        </w:rPr>
        <w:t>52,</w:t>
      </w:r>
      <w:r w:rsidR="007C727E">
        <w:rPr>
          <w:rFonts w:ascii="Times New Roman" w:hAnsi="Times New Roman" w:cs="Times New Roman"/>
          <w:sz w:val="28"/>
          <w:szCs w:val="28"/>
        </w:rPr>
        <w:t>4</w:t>
      </w:r>
      <w:r w:rsidR="009E5861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51153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В разрезе разделов бюджетной классификации расходов из 1</w:t>
      </w:r>
      <w:r w:rsidR="00851153">
        <w:rPr>
          <w:rFonts w:ascii="Times New Roman" w:hAnsi="Times New Roman" w:cs="Times New Roman"/>
          <w:sz w:val="28"/>
          <w:szCs w:val="28"/>
        </w:rPr>
        <w:t>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разделов </w:t>
      </w:r>
      <w:r w:rsidR="007C727E">
        <w:rPr>
          <w:rFonts w:ascii="Times New Roman" w:hAnsi="Times New Roman" w:cs="Times New Roman"/>
          <w:sz w:val="28"/>
          <w:szCs w:val="28"/>
        </w:rPr>
        <w:t>8</w:t>
      </w:r>
      <w:r w:rsidR="00104665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D93D66">
        <w:rPr>
          <w:rFonts w:ascii="Times New Roman" w:hAnsi="Times New Roman" w:cs="Times New Roman"/>
          <w:sz w:val="28"/>
          <w:szCs w:val="28"/>
        </w:rPr>
        <w:t>ов</w:t>
      </w:r>
      <w:r w:rsidRPr="001E1B52">
        <w:rPr>
          <w:rFonts w:ascii="Times New Roman" w:hAnsi="Times New Roman" w:cs="Times New Roman"/>
          <w:sz w:val="28"/>
          <w:szCs w:val="28"/>
        </w:rPr>
        <w:t xml:space="preserve"> исполнены более чем на 25%</w:t>
      </w:r>
      <w:r w:rsidR="007C727E">
        <w:rPr>
          <w:rFonts w:ascii="Times New Roman" w:hAnsi="Times New Roman" w:cs="Times New Roman"/>
          <w:sz w:val="28"/>
          <w:szCs w:val="28"/>
        </w:rPr>
        <w:t xml:space="preserve"> или (от 42,8</w:t>
      </w:r>
      <w:r w:rsidR="00465E54">
        <w:rPr>
          <w:rFonts w:ascii="Times New Roman" w:hAnsi="Times New Roman" w:cs="Times New Roman"/>
          <w:sz w:val="28"/>
          <w:szCs w:val="28"/>
        </w:rPr>
        <w:t xml:space="preserve">% до </w:t>
      </w:r>
      <w:r w:rsidR="007C727E">
        <w:rPr>
          <w:rFonts w:ascii="Times New Roman" w:hAnsi="Times New Roman" w:cs="Times New Roman"/>
          <w:sz w:val="28"/>
          <w:szCs w:val="28"/>
        </w:rPr>
        <w:t>84,4</w:t>
      </w:r>
      <w:r w:rsidR="00465E54">
        <w:rPr>
          <w:rFonts w:ascii="Times New Roman" w:hAnsi="Times New Roman" w:cs="Times New Roman"/>
          <w:sz w:val="28"/>
          <w:szCs w:val="28"/>
        </w:rPr>
        <w:t>%),</w:t>
      </w:r>
      <w:r w:rsidR="008213E3">
        <w:rPr>
          <w:rFonts w:ascii="Times New Roman" w:hAnsi="Times New Roman" w:cs="Times New Roman"/>
          <w:sz w:val="28"/>
          <w:szCs w:val="28"/>
        </w:rPr>
        <w:t xml:space="preserve"> </w:t>
      </w:r>
      <w:r w:rsidR="007C727E">
        <w:rPr>
          <w:rFonts w:ascii="Times New Roman" w:hAnsi="Times New Roman" w:cs="Times New Roman"/>
          <w:sz w:val="28"/>
          <w:szCs w:val="28"/>
        </w:rPr>
        <w:t>1</w:t>
      </w:r>
      <w:r w:rsidRPr="001E1B52">
        <w:rPr>
          <w:rFonts w:ascii="Times New Roman" w:hAnsi="Times New Roman" w:cs="Times New Roman"/>
          <w:sz w:val="28"/>
          <w:szCs w:val="28"/>
        </w:rPr>
        <w:t xml:space="preserve">  раздел – в объем</w:t>
      </w:r>
      <w:r w:rsidR="007C727E">
        <w:rPr>
          <w:rFonts w:ascii="Times New Roman" w:hAnsi="Times New Roman" w:cs="Times New Roman"/>
          <w:sz w:val="28"/>
          <w:szCs w:val="28"/>
        </w:rPr>
        <w:t>е</w:t>
      </w:r>
      <w:r w:rsidRPr="001E1B52">
        <w:rPr>
          <w:rFonts w:ascii="Times New Roman" w:hAnsi="Times New Roman" w:cs="Times New Roman"/>
          <w:sz w:val="28"/>
          <w:szCs w:val="28"/>
        </w:rPr>
        <w:t xml:space="preserve"> менее 25%</w:t>
      </w:r>
      <w:r w:rsidR="007C72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727E">
        <w:rPr>
          <w:rFonts w:ascii="Times New Roman" w:hAnsi="Times New Roman" w:cs="Times New Roman"/>
          <w:sz w:val="28"/>
          <w:szCs w:val="28"/>
        </w:rPr>
        <w:t>(</w:t>
      </w:r>
      <w:r w:rsidR="00465E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65E54">
        <w:rPr>
          <w:rFonts w:ascii="Times New Roman" w:hAnsi="Times New Roman" w:cs="Times New Roman"/>
          <w:sz w:val="28"/>
          <w:szCs w:val="28"/>
        </w:rPr>
        <w:t>2</w:t>
      </w:r>
      <w:r w:rsidR="007C727E">
        <w:rPr>
          <w:rFonts w:ascii="Times New Roman" w:hAnsi="Times New Roman" w:cs="Times New Roman"/>
          <w:sz w:val="28"/>
          <w:szCs w:val="28"/>
        </w:rPr>
        <w:t>1</w:t>
      </w:r>
      <w:r w:rsidR="00465E54">
        <w:rPr>
          <w:rFonts w:ascii="Times New Roman" w:hAnsi="Times New Roman" w:cs="Times New Roman"/>
          <w:sz w:val="28"/>
          <w:szCs w:val="28"/>
        </w:rPr>
        <w:t>,</w:t>
      </w:r>
      <w:r w:rsidR="007C727E">
        <w:rPr>
          <w:rFonts w:ascii="Times New Roman" w:hAnsi="Times New Roman" w:cs="Times New Roman"/>
          <w:sz w:val="28"/>
          <w:szCs w:val="28"/>
        </w:rPr>
        <w:t>8</w:t>
      </w:r>
      <w:r w:rsidR="00465E54">
        <w:rPr>
          <w:rFonts w:ascii="Times New Roman" w:hAnsi="Times New Roman" w:cs="Times New Roman"/>
          <w:sz w:val="28"/>
          <w:szCs w:val="28"/>
        </w:rPr>
        <w:t>%)</w:t>
      </w:r>
      <w:r w:rsidRPr="001E1B52">
        <w:rPr>
          <w:rFonts w:ascii="Times New Roman" w:hAnsi="Times New Roman" w:cs="Times New Roman"/>
          <w:sz w:val="28"/>
          <w:szCs w:val="28"/>
        </w:rPr>
        <w:t xml:space="preserve">, </w:t>
      </w:r>
      <w:r w:rsidR="00D93D66">
        <w:rPr>
          <w:rFonts w:ascii="Times New Roman" w:hAnsi="Times New Roman" w:cs="Times New Roman"/>
          <w:sz w:val="28"/>
          <w:szCs w:val="28"/>
        </w:rPr>
        <w:t>1</w:t>
      </w:r>
      <w:r w:rsidR="007C727E">
        <w:rPr>
          <w:rFonts w:ascii="Times New Roman" w:hAnsi="Times New Roman" w:cs="Times New Roman"/>
          <w:sz w:val="28"/>
          <w:szCs w:val="28"/>
        </w:rPr>
        <w:t xml:space="preserve"> раздел – в объеме 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D93D66">
        <w:rPr>
          <w:rFonts w:ascii="Times New Roman" w:hAnsi="Times New Roman" w:cs="Times New Roman"/>
          <w:sz w:val="28"/>
          <w:szCs w:val="28"/>
        </w:rPr>
        <w:t>3,</w:t>
      </w:r>
      <w:r w:rsidR="007C727E">
        <w:rPr>
          <w:rFonts w:ascii="Times New Roman" w:hAnsi="Times New Roman" w:cs="Times New Roman"/>
          <w:sz w:val="28"/>
          <w:szCs w:val="28"/>
        </w:rPr>
        <w:t>3</w:t>
      </w:r>
      <w:r w:rsidRPr="001E1B52">
        <w:rPr>
          <w:rFonts w:ascii="Times New Roman" w:hAnsi="Times New Roman" w:cs="Times New Roman"/>
          <w:sz w:val="28"/>
          <w:szCs w:val="28"/>
        </w:rPr>
        <w:t>%  к утвержденным  уточненной бюджетной роспис</w:t>
      </w:r>
      <w:r w:rsidR="008213E3">
        <w:rPr>
          <w:rFonts w:ascii="Times New Roman" w:hAnsi="Times New Roman" w:cs="Times New Roman"/>
          <w:sz w:val="28"/>
          <w:szCs w:val="28"/>
        </w:rPr>
        <w:t>ью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объемам расходов.</w:t>
      </w:r>
    </w:p>
    <w:p w:rsidR="00454A25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Проведенный анализ исполнения расходов бюджета по разделам классификации расходов показал, что </w:t>
      </w:r>
      <w:r w:rsidR="00454A25">
        <w:rPr>
          <w:rFonts w:ascii="Times New Roman" w:hAnsi="Times New Roman" w:cs="Times New Roman"/>
          <w:sz w:val="28"/>
          <w:szCs w:val="28"/>
        </w:rPr>
        <w:t>по некоторым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D93D66">
        <w:rPr>
          <w:rFonts w:ascii="Times New Roman" w:hAnsi="Times New Roman" w:cs="Times New Roman"/>
          <w:sz w:val="28"/>
          <w:szCs w:val="28"/>
        </w:rPr>
        <w:t>р</w:t>
      </w:r>
      <w:r w:rsidRPr="001E1B52">
        <w:rPr>
          <w:rFonts w:ascii="Times New Roman" w:hAnsi="Times New Roman" w:cs="Times New Roman"/>
          <w:sz w:val="28"/>
          <w:szCs w:val="28"/>
        </w:rPr>
        <w:t>азделам кассовое исполнение отсутствует, из них:</w:t>
      </w:r>
    </w:p>
    <w:p w:rsidR="00A0299A" w:rsidRDefault="001E1B52" w:rsidP="00D9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по  разделу </w:t>
      </w:r>
      <w:r w:rsidR="00D93D66">
        <w:rPr>
          <w:rFonts w:ascii="Times New Roman" w:hAnsi="Times New Roman" w:cs="Times New Roman"/>
          <w:sz w:val="28"/>
          <w:szCs w:val="28"/>
        </w:rPr>
        <w:t>–</w:t>
      </w:r>
      <w:r w:rsidRPr="001E1B52">
        <w:rPr>
          <w:rFonts w:ascii="Times New Roman" w:hAnsi="Times New Roman" w:cs="Times New Roman"/>
          <w:sz w:val="28"/>
          <w:szCs w:val="28"/>
        </w:rPr>
        <w:t xml:space="preserve"> 0</w:t>
      </w:r>
      <w:r w:rsidR="00D93D66">
        <w:rPr>
          <w:rFonts w:ascii="Times New Roman" w:hAnsi="Times New Roman" w:cs="Times New Roman"/>
          <w:sz w:val="28"/>
          <w:szCs w:val="28"/>
        </w:rPr>
        <w:t xml:space="preserve">6 </w:t>
      </w:r>
      <w:r w:rsidRPr="001E1B52">
        <w:rPr>
          <w:rFonts w:ascii="Times New Roman" w:hAnsi="Times New Roman" w:cs="Times New Roman"/>
          <w:sz w:val="28"/>
          <w:szCs w:val="28"/>
        </w:rPr>
        <w:t xml:space="preserve"> «</w:t>
      </w:r>
      <w:r w:rsidR="00D93D66">
        <w:rPr>
          <w:rFonts w:ascii="Times New Roman" w:hAnsi="Times New Roman" w:cs="Times New Roman"/>
          <w:sz w:val="28"/>
          <w:szCs w:val="28"/>
        </w:rPr>
        <w:t>Охрана окружающей среды</w:t>
      </w:r>
      <w:r w:rsidRPr="001E1B52">
        <w:rPr>
          <w:rFonts w:ascii="Times New Roman" w:hAnsi="Times New Roman" w:cs="Times New Roman"/>
          <w:sz w:val="28"/>
          <w:szCs w:val="28"/>
        </w:rPr>
        <w:t>» кассовое исполнение отсутствует</w:t>
      </w:r>
      <w:r w:rsidR="00D93D66">
        <w:rPr>
          <w:rFonts w:ascii="Times New Roman" w:hAnsi="Times New Roman" w:cs="Times New Roman"/>
          <w:sz w:val="28"/>
          <w:szCs w:val="28"/>
        </w:rPr>
        <w:t>.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E91" w:rsidRPr="00A03ACA" w:rsidRDefault="00FD4E9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A03ACA">
        <w:rPr>
          <w:rFonts w:ascii="Times New Roman" w:hAnsi="Times New Roman" w:cs="Times New Roman"/>
          <w:sz w:val="28"/>
          <w:szCs w:val="28"/>
        </w:rPr>
        <w:t xml:space="preserve">Наиболее значительные отклонения от среднего уровня исполнения расходов бюджета приведены в следующей таблице. </w:t>
      </w:r>
    </w:p>
    <w:p w:rsidR="00FD4E91" w:rsidRDefault="00FD4E91" w:rsidP="00271458">
      <w:pPr>
        <w:spacing w:after="0" w:line="240" w:lineRule="auto"/>
        <w:ind w:left="426" w:firstLine="282"/>
        <w:jc w:val="both"/>
      </w:pP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724"/>
        <w:gridCol w:w="2094"/>
        <w:gridCol w:w="1618"/>
        <w:gridCol w:w="732"/>
        <w:gridCol w:w="2358"/>
        <w:gridCol w:w="1618"/>
      </w:tblGrid>
      <w:tr w:rsidR="004F3B0E" w:rsidTr="0083080F">
        <w:tc>
          <w:tcPr>
            <w:tcW w:w="735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288" w:type="dxa"/>
          </w:tcPr>
          <w:p w:rsidR="00A03ACA" w:rsidRPr="00A03ACA" w:rsidRDefault="00A03ACA" w:rsidP="00A0299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  <w:tc>
          <w:tcPr>
            <w:tcW w:w="746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139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подраздела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</w:tr>
      <w:tr w:rsidR="00A03ACA" w:rsidTr="0083080F">
        <w:tc>
          <w:tcPr>
            <w:tcW w:w="4641" w:type="dxa"/>
            <w:gridSpan w:val="3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низкий уровень исполнения утвержденных бюджетных ассигнований</w:t>
            </w:r>
          </w:p>
        </w:tc>
        <w:tc>
          <w:tcPr>
            <w:tcW w:w="4503" w:type="dxa"/>
            <w:gridSpan w:val="3"/>
          </w:tcPr>
          <w:p w:rsidR="00A03ACA" w:rsidRPr="00A03ACA" w:rsidRDefault="00A03ACA" w:rsidP="00312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Наиболее </w:t>
            </w:r>
            <w:r w:rsidR="003122E6">
              <w:rPr>
                <w:rFonts w:ascii="Times New Roman" w:hAnsi="Times New Roman" w:cs="Times New Roman"/>
              </w:rPr>
              <w:t>высокий</w:t>
            </w:r>
            <w:r>
              <w:rPr>
                <w:rFonts w:ascii="Times New Roman" w:hAnsi="Times New Roman" w:cs="Times New Roman"/>
              </w:rPr>
              <w:t xml:space="preserve"> уровень исполнения утвержденных бюджетных ассигнований</w:t>
            </w:r>
          </w:p>
        </w:tc>
      </w:tr>
      <w:tr w:rsidR="004F3B0E" w:rsidTr="0083080F">
        <w:tc>
          <w:tcPr>
            <w:tcW w:w="735" w:type="dxa"/>
          </w:tcPr>
          <w:p w:rsidR="004F3B0E" w:rsidRDefault="004F3B0E" w:rsidP="004F3B0E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4F3B0E" w:rsidP="00A02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25D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8" w:type="dxa"/>
          </w:tcPr>
          <w:p w:rsidR="00A03ACA" w:rsidRPr="00A03ACA" w:rsidRDefault="009461AD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9461AD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46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9" w:type="dxa"/>
          </w:tcPr>
          <w:p w:rsidR="00A03ACA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9461AD" w:rsidP="009461AD">
            <w:pPr>
              <w:tabs>
                <w:tab w:val="left" w:pos="465"/>
                <w:tab w:val="center" w:pos="7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84,4</w:t>
            </w:r>
          </w:p>
        </w:tc>
      </w:tr>
      <w:tr w:rsidR="004F3B0E" w:rsidTr="0083080F">
        <w:tc>
          <w:tcPr>
            <w:tcW w:w="735" w:type="dxa"/>
          </w:tcPr>
          <w:p w:rsidR="00A03ACA" w:rsidRPr="00A03ACA" w:rsidRDefault="00525DFE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88" w:type="dxa"/>
          </w:tcPr>
          <w:p w:rsidR="00A03ACA" w:rsidRPr="00A03ACA" w:rsidRDefault="009461AD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618" w:type="dxa"/>
          </w:tcPr>
          <w:p w:rsidR="004F3B0E" w:rsidRDefault="009461AD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A03ACA" w:rsidRPr="00A03ACA" w:rsidRDefault="009461AD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39" w:type="dxa"/>
          </w:tcPr>
          <w:p w:rsidR="00A03ACA" w:rsidRPr="00A03ACA" w:rsidRDefault="009461AD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618" w:type="dxa"/>
          </w:tcPr>
          <w:p w:rsidR="00A03ACA" w:rsidRPr="00A03ACA" w:rsidRDefault="009461AD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</w:tr>
      <w:tr w:rsidR="0083080F" w:rsidTr="0083080F">
        <w:tc>
          <w:tcPr>
            <w:tcW w:w="735" w:type="dxa"/>
          </w:tcPr>
          <w:p w:rsidR="0083080F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8" w:type="dxa"/>
          </w:tcPr>
          <w:p w:rsidR="0083080F" w:rsidRPr="00A03ACA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618" w:type="dxa"/>
          </w:tcPr>
          <w:p w:rsidR="0083080F" w:rsidRDefault="009461AD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  <w:p w:rsidR="0083080F" w:rsidRPr="00A03ACA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83080F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2C69D7" w:rsidP="007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39" w:type="dxa"/>
          </w:tcPr>
          <w:p w:rsidR="0083080F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2C69D7" w:rsidP="007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618" w:type="dxa"/>
          </w:tcPr>
          <w:p w:rsidR="0083080F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9461AD" w:rsidP="007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</w:tr>
    </w:tbl>
    <w:p w:rsidR="0083080F" w:rsidRDefault="0083080F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62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>Анализ исполнения расходов бюджета по отдельным разделам классификации расходов в отчетном периоде показал следующее.</w:t>
      </w:r>
    </w:p>
    <w:p w:rsidR="0083080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01</w:t>
      </w: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за I </w:t>
      </w:r>
      <w:r w:rsidR="00525DFE">
        <w:rPr>
          <w:rFonts w:ascii="Times New Roman" w:hAnsi="Times New Roman" w:cs="Times New Roman"/>
          <w:sz w:val="28"/>
          <w:szCs w:val="28"/>
        </w:rPr>
        <w:t>полугодие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201</w:t>
      </w:r>
      <w:r w:rsidR="00014908">
        <w:rPr>
          <w:rFonts w:ascii="Times New Roman" w:hAnsi="Times New Roman" w:cs="Times New Roman"/>
          <w:sz w:val="28"/>
          <w:szCs w:val="28"/>
        </w:rPr>
        <w:t>7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525DFE">
        <w:rPr>
          <w:rFonts w:ascii="Times New Roman" w:hAnsi="Times New Roman" w:cs="Times New Roman"/>
          <w:sz w:val="28"/>
          <w:szCs w:val="28"/>
        </w:rPr>
        <w:t>9134,1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25DFE">
        <w:rPr>
          <w:rFonts w:ascii="Times New Roman" w:hAnsi="Times New Roman" w:cs="Times New Roman"/>
          <w:sz w:val="28"/>
          <w:szCs w:val="28"/>
        </w:rPr>
        <w:t xml:space="preserve">57,8 </w:t>
      </w:r>
      <w:r w:rsidR="008213E3">
        <w:rPr>
          <w:rFonts w:ascii="Times New Roman" w:hAnsi="Times New Roman" w:cs="Times New Roman"/>
          <w:sz w:val="28"/>
          <w:szCs w:val="28"/>
        </w:rPr>
        <w:t>% к утвержденной</w:t>
      </w:r>
      <w:r w:rsidRPr="00EE2668">
        <w:rPr>
          <w:rFonts w:ascii="Times New Roman" w:hAnsi="Times New Roman" w:cs="Times New Roman"/>
          <w:sz w:val="28"/>
          <w:szCs w:val="28"/>
        </w:rPr>
        <w:t xml:space="preserve"> бюджетной росписью. Доля расходов по разделу в общей структуре расходов бюджета составила </w:t>
      </w:r>
      <w:r w:rsidR="00525DFE">
        <w:rPr>
          <w:rFonts w:ascii="Times New Roman" w:hAnsi="Times New Roman" w:cs="Times New Roman"/>
          <w:sz w:val="28"/>
          <w:szCs w:val="28"/>
        </w:rPr>
        <w:t xml:space="preserve">12,9 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процента. По разделу отмечено </w:t>
      </w:r>
      <w:r w:rsidR="00014908">
        <w:rPr>
          <w:rFonts w:ascii="Times New Roman" w:hAnsi="Times New Roman" w:cs="Times New Roman"/>
          <w:sz w:val="28"/>
          <w:szCs w:val="28"/>
        </w:rPr>
        <w:lastRenderedPageBreak/>
        <w:t>увелич</w:t>
      </w:r>
      <w:r w:rsidR="0083080F">
        <w:rPr>
          <w:rFonts w:ascii="Times New Roman" w:hAnsi="Times New Roman" w:cs="Times New Roman"/>
          <w:sz w:val="28"/>
          <w:szCs w:val="28"/>
        </w:rPr>
        <w:t>ение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014908">
        <w:rPr>
          <w:rFonts w:ascii="Times New Roman" w:hAnsi="Times New Roman" w:cs="Times New Roman"/>
          <w:sz w:val="28"/>
          <w:szCs w:val="28"/>
        </w:rPr>
        <w:t>6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83080F">
        <w:rPr>
          <w:rFonts w:ascii="Times New Roman" w:hAnsi="Times New Roman" w:cs="Times New Roman"/>
          <w:sz w:val="28"/>
          <w:szCs w:val="28"/>
        </w:rPr>
        <w:t xml:space="preserve"> на </w:t>
      </w:r>
      <w:r w:rsidR="00525DFE">
        <w:rPr>
          <w:rFonts w:ascii="Times New Roman" w:hAnsi="Times New Roman" w:cs="Times New Roman"/>
          <w:sz w:val="28"/>
          <w:szCs w:val="28"/>
        </w:rPr>
        <w:t>9,4</w:t>
      </w:r>
      <w:r w:rsidR="0083080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E26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A0C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I </w:t>
      </w:r>
      <w:r w:rsidR="00525DFE">
        <w:rPr>
          <w:rFonts w:ascii="Times New Roman" w:hAnsi="Times New Roman" w:cs="Times New Roman"/>
          <w:sz w:val="28"/>
          <w:szCs w:val="28"/>
        </w:rPr>
        <w:t>полугодие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201</w:t>
      </w:r>
      <w:r w:rsidR="00014908">
        <w:rPr>
          <w:rFonts w:ascii="Times New Roman" w:hAnsi="Times New Roman" w:cs="Times New Roman"/>
          <w:sz w:val="28"/>
          <w:szCs w:val="28"/>
        </w:rPr>
        <w:t>7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525DFE">
        <w:rPr>
          <w:rFonts w:ascii="Times New Roman" w:hAnsi="Times New Roman" w:cs="Times New Roman"/>
          <w:sz w:val="28"/>
          <w:szCs w:val="28"/>
        </w:rPr>
        <w:t>282,1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25DFE">
        <w:rPr>
          <w:rFonts w:ascii="Times New Roman" w:hAnsi="Times New Roman" w:cs="Times New Roman"/>
          <w:sz w:val="28"/>
          <w:szCs w:val="28"/>
        </w:rPr>
        <w:t xml:space="preserve">47,6 </w:t>
      </w:r>
      <w:r w:rsidRPr="00EE2668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525DFE">
        <w:rPr>
          <w:rFonts w:ascii="Times New Roman" w:hAnsi="Times New Roman" w:cs="Times New Roman"/>
          <w:sz w:val="28"/>
          <w:szCs w:val="28"/>
        </w:rPr>
        <w:t xml:space="preserve">снижения </w:t>
      </w:r>
      <w:r w:rsidRPr="00EE2668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014908">
        <w:rPr>
          <w:rFonts w:ascii="Times New Roman" w:hAnsi="Times New Roman" w:cs="Times New Roman"/>
          <w:sz w:val="28"/>
          <w:szCs w:val="28"/>
        </w:rPr>
        <w:t>6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525DFE">
        <w:rPr>
          <w:rFonts w:ascii="Times New Roman" w:hAnsi="Times New Roman" w:cs="Times New Roman"/>
          <w:sz w:val="28"/>
          <w:szCs w:val="28"/>
        </w:rPr>
        <w:t>0,7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процента. Структура расходов раздела представлена </w:t>
      </w:r>
      <w:r w:rsidR="00400A0C">
        <w:rPr>
          <w:rFonts w:ascii="Times New Roman" w:hAnsi="Times New Roman" w:cs="Times New Roman"/>
          <w:sz w:val="28"/>
          <w:szCs w:val="28"/>
        </w:rPr>
        <w:t xml:space="preserve">1 </w:t>
      </w:r>
      <w:r w:rsidRPr="00EE2668">
        <w:rPr>
          <w:rFonts w:ascii="Times New Roman" w:hAnsi="Times New Roman" w:cs="Times New Roman"/>
          <w:sz w:val="28"/>
          <w:szCs w:val="28"/>
        </w:rPr>
        <w:t>подраздел</w:t>
      </w:r>
      <w:r w:rsidR="00400A0C">
        <w:rPr>
          <w:rFonts w:ascii="Times New Roman" w:hAnsi="Times New Roman" w:cs="Times New Roman"/>
          <w:sz w:val="28"/>
          <w:szCs w:val="28"/>
        </w:rPr>
        <w:t>ом</w:t>
      </w:r>
      <w:r w:rsidRPr="00EE2668">
        <w:rPr>
          <w:rFonts w:ascii="Times New Roman" w:hAnsi="Times New Roman" w:cs="Times New Roman"/>
          <w:sz w:val="28"/>
          <w:szCs w:val="28"/>
        </w:rPr>
        <w:t>: 02 03 «Мобилизационная и вневойсковая подготовка»</w:t>
      </w:r>
      <w:r w:rsidR="00400A0C">
        <w:rPr>
          <w:rFonts w:ascii="Times New Roman" w:hAnsi="Times New Roman" w:cs="Times New Roman"/>
          <w:sz w:val="28"/>
          <w:szCs w:val="28"/>
        </w:rPr>
        <w:t>.</w:t>
      </w:r>
    </w:p>
    <w:p w:rsidR="00595E7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03 «Национальная безопасность</w:t>
      </w:r>
      <w:r w:rsidRPr="00400A0C">
        <w:rPr>
          <w:rFonts w:ascii="Times New Roman" w:hAnsi="Times New Roman" w:cs="Times New Roman"/>
          <w:b/>
          <w:sz w:val="28"/>
          <w:szCs w:val="28"/>
        </w:rPr>
        <w:t xml:space="preserve"> и правоохранительная деятельность»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I </w:t>
      </w:r>
      <w:r w:rsidR="00525DFE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201</w:t>
      </w:r>
      <w:r w:rsidR="00014908">
        <w:rPr>
          <w:rFonts w:ascii="Times New Roman" w:hAnsi="Times New Roman" w:cs="Times New Roman"/>
          <w:sz w:val="28"/>
          <w:szCs w:val="28"/>
        </w:rPr>
        <w:t>7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525DFE">
        <w:rPr>
          <w:rFonts w:ascii="Times New Roman" w:hAnsi="Times New Roman" w:cs="Times New Roman"/>
          <w:sz w:val="28"/>
          <w:szCs w:val="28"/>
        </w:rPr>
        <w:t>456,3</w:t>
      </w:r>
      <w:r w:rsidR="00400A0C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525DFE">
        <w:rPr>
          <w:rFonts w:ascii="Times New Roman" w:hAnsi="Times New Roman" w:cs="Times New Roman"/>
          <w:sz w:val="28"/>
          <w:szCs w:val="28"/>
        </w:rPr>
        <w:t>56,1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201</w:t>
      </w:r>
      <w:r w:rsidR="00014908">
        <w:rPr>
          <w:rFonts w:ascii="Times New Roman" w:hAnsi="Times New Roman" w:cs="Times New Roman"/>
          <w:sz w:val="28"/>
          <w:szCs w:val="28"/>
        </w:rPr>
        <w:t>7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</w:t>
      </w:r>
      <w:r w:rsidRPr="00EE2668">
        <w:rPr>
          <w:rFonts w:ascii="Times New Roman" w:hAnsi="Times New Roman" w:cs="Times New Roman"/>
        </w:rPr>
        <w:t xml:space="preserve">. </w:t>
      </w:r>
      <w:r w:rsidRPr="00400A0C"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400A0C" w:rsidRPr="00400A0C">
        <w:rPr>
          <w:rFonts w:ascii="Times New Roman" w:hAnsi="Times New Roman" w:cs="Times New Roman"/>
          <w:sz w:val="28"/>
          <w:szCs w:val="28"/>
        </w:rPr>
        <w:t>снижение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кассовых расходов к аналогичному периоду 201</w:t>
      </w:r>
      <w:r w:rsidR="00014908">
        <w:rPr>
          <w:rFonts w:ascii="Times New Roman" w:hAnsi="Times New Roman" w:cs="Times New Roman"/>
          <w:sz w:val="28"/>
          <w:szCs w:val="28"/>
        </w:rPr>
        <w:t>6</w:t>
      </w:r>
      <w:r w:rsidRPr="00400A0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95E72">
        <w:rPr>
          <w:rFonts w:ascii="Times New Roman" w:hAnsi="Times New Roman" w:cs="Times New Roman"/>
          <w:sz w:val="28"/>
          <w:szCs w:val="28"/>
        </w:rPr>
        <w:t xml:space="preserve">на </w:t>
      </w:r>
      <w:r w:rsidR="00525DFE">
        <w:rPr>
          <w:rFonts w:ascii="Times New Roman" w:hAnsi="Times New Roman" w:cs="Times New Roman"/>
          <w:sz w:val="28"/>
          <w:szCs w:val="28"/>
        </w:rPr>
        <w:t>6,5</w:t>
      </w:r>
      <w:r w:rsidR="00595E72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400A0C">
        <w:rPr>
          <w:rFonts w:ascii="Times New Roman" w:hAnsi="Times New Roman" w:cs="Times New Roman"/>
          <w:sz w:val="28"/>
          <w:szCs w:val="28"/>
        </w:rPr>
        <w:t xml:space="preserve"> Исполнение по подраздел</w:t>
      </w:r>
      <w:r w:rsidR="00400A0C">
        <w:rPr>
          <w:rFonts w:ascii="Times New Roman" w:hAnsi="Times New Roman" w:cs="Times New Roman"/>
          <w:sz w:val="28"/>
          <w:szCs w:val="28"/>
        </w:rPr>
        <w:t>у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классификации расходов 03 09 «Защита населения и территории от чрезвычайных ситуаций природного и техногенного характера, гражданская оборона» - </w:t>
      </w:r>
      <w:r w:rsidR="00525DFE">
        <w:rPr>
          <w:rFonts w:ascii="Times New Roman" w:hAnsi="Times New Roman" w:cs="Times New Roman"/>
          <w:sz w:val="28"/>
          <w:szCs w:val="28"/>
        </w:rPr>
        <w:t>5</w:t>
      </w:r>
      <w:r w:rsidR="0083080F">
        <w:rPr>
          <w:rFonts w:ascii="Times New Roman" w:hAnsi="Times New Roman" w:cs="Times New Roman"/>
          <w:sz w:val="28"/>
          <w:szCs w:val="28"/>
        </w:rPr>
        <w:t>7,5</w:t>
      </w:r>
      <w:r w:rsidRPr="00400A0C">
        <w:rPr>
          <w:rFonts w:ascii="Times New Roman" w:hAnsi="Times New Roman" w:cs="Times New Roman"/>
          <w:sz w:val="28"/>
          <w:szCs w:val="28"/>
        </w:rPr>
        <w:t xml:space="preserve">%, по подразделу 03 14 «Другие вопросы в области национальной безопасности и правоохранительной деятельности» кассовые расходы </w:t>
      </w:r>
      <w:r w:rsidR="0083080F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525DFE">
        <w:rPr>
          <w:rFonts w:ascii="Times New Roman" w:hAnsi="Times New Roman" w:cs="Times New Roman"/>
          <w:sz w:val="28"/>
          <w:szCs w:val="28"/>
        </w:rPr>
        <w:t>5</w:t>
      </w:r>
      <w:r w:rsidR="00014908">
        <w:rPr>
          <w:rFonts w:ascii="Times New Roman" w:hAnsi="Times New Roman" w:cs="Times New Roman"/>
          <w:sz w:val="28"/>
          <w:szCs w:val="28"/>
        </w:rPr>
        <w:t>6</w:t>
      </w:r>
      <w:r w:rsidR="0083080F">
        <w:rPr>
          <w:rFonts w:ascii="Times New Roman" w:hAnsi="Times New Roman" w:cs="Times New Roman"/>
          <w:sz w:val="28"/>
          <w:szCs w:val="28"/>
        </w:rPr>
        <w:t>,0%</w:t>
      </w:r>
      <w:r w:rsidR="00325067">
        <w:rPr>
          <w:rFonts w:ascii="Times New Roman" w:hAnsi="Times New Roman" w:cs="Times New Roman"/>
          <w:sz w:val="28"/>
          <w:szCs w:val="28"/>
        </w:rPr>
        <w:t xml:space="preserve"> от утвержденных</w:t>
      </w:r>
      <w:r w:rsidRPr="00400A0C">
        <w:rPr>
          <w:rFonts w:ascii="Times New Roman" w:hAnsi="Times New Roman" w:cs="Times New Roman"/>
          <w:sz w:val="28"/>
          <w:szCs w:val="28"/>
        </w:rPr>
        <w:t>.</w:t>
      </w:r>
    </w:p>
    <w:p w:rsidR="00E0091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595E72">
        <w:rPr>
          <w:rFonts w:ascii="Times New Roman" w:hAnsi="Times New Roman" w:cs="Times New Roman"/>
          <w:sz w:val="28"/>
          <w:szCs w:val="28"/>
        </w:rPr>
        <w:t xml:space="preserve"> испо</w:t>
      </w:r>
      <w:r w:rsidR="00014908">
        <w:rPr>
          <w:rFonts w:ascii="Times New Roman" w:hAnsi="Times New Roman" w:cs="Times New Roman"/>
          <w:sz w:val="28"/>
          <w:szCs w:val="28"/>
        </w:rPr>
        <w:t xml:space="preserve">лнение расходов в I </w:t>
      </w:r>
      <w:r w:rsidR="00525DFE">
        <w:rPr>
          <w:rFonts w:ascii="Times New Roman" w:hAnsi="Times New Roman" w:cs="Times New Roman"/>
          <w:sz w:val="28"/>
          <w:szCs w:val="28"/>
        </w:rPr>
        <w:t>полугодии</w:t>
      </w:r>
      <w:r w:rsidR="00014908">
        <w:rPr>
          <w:rFonts w:ascii="Times New Roman" w:hAnsi="Times New Roman" w:cs="Times New Roman"/>
          <w:sz w:val="28"/>
          <w:szCs w:val="28"/>
        </w:rPr>
        <w:t xml:space="preserve"> 2017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сложилось в объеме </w:t>
      </w:r>
      <w:r w:rsidR="00525DFE">
        <w:rPr>
          <w:rFonts w:ascii="Times New Roman" w:hAnsi="Times New Roman" w:cs="Times New Roman"/>
          <w:sz w:val="28"/>
          <w:szCs w:val="28"/>
        </w:rPr>
        <w:t>2784,8</w:t>
      </w:r>
      <w:r w:rsidRPr="00595E7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A02C8">
        <w:rPr>
          <w:rFonts w:ascii="Times New Roman" w:hAnsi="Times New Roman" w:cs="Times New Roman"/>
          <w:sz w:val="28"/>
          <w:szCs w:val="28"/>
        </w:rPr>
        <w:t>21,9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Доля расходов по разделу в общей структуре расходов бюджета составила </w:t>
      </w:r>
      <w:r w:rsidR="007A02C8">
        <w:rPr>
          <w:rFonts w:ascii="Times New Roman" w:hAnsi="Times New Roman" w:cs="Times New Roman"/>
          <w:sz w:val="28"/>
          <w:szCs w:val="28"/>
        </w:rPr>
        <w:t>3,9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7A02C8">
        <w:rPr>
          <w:rFonts w:ascii="Times New Roman" w:hAnsi="Times New Roman" w:cs="Times New Roman"/>
          <w:sz w:val="28"/>
          <w:szCs w:val="28"/>
        </w:rPr>
        <w:t xml:space="preserve">В </w:t>
      </w:r>
      <w:r w:rsidRPr="00595E72">
        <w:rPr>
          <w:rFonts w:ascii="Times New Roman" w:hAnsi="Times New Roman" w:cs="Times New Roman"/>
          <w:sz w:val="28"/>
          <w:szCs w:val="28"/>
        </w:rPr>
        <w:t xml:space="preserve">целом по разделу отмечено </w:t>
      </w:r>
      <w:r w:rsidR="00325067">
        <w:rPr>
          <w:rFonts w:ascii="Times New Roman" w:hAnsi="Times New Roman" w:cs="Times New Roman"/>
          <w:sz w:val="28"/>
          <w:szCs w:val="28"/>
        </w:rPr>
        <w:t>увеличение</w:t>
      </w:r>
      <w:r w:rsidRPr="00595E72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9B76D6">
        <w:rPr>
          <w:rFonts w:ascii="Times New Roman" w:hAnsi="Times New Roman" w:cs="Times New Roman"/>
          <w:sz w:val="28"/>
          <w:szCs w:val="28"/>
        </w:rPr>
        <w:t>6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A02C8">
        <w:rPr>
          <w:rFonts w:ascii="Times New Roman" w:hAnsi="Times New Roman" w:cs="Times New Roman"/>
          <w:sz w:val="28"/>
          <w:szCs w:val="28"/>
        </w:rPr>
        <w:t>в 3,2</w:t>
      </w:r>
      <w:r w:rsidR="009B76D6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595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CDA">
        <w:rPr>
          <w:rFonts w:ascii="Times New Roman" w:hAnsi="Times New Roman" w:cs="Times New Roman"/>
          <w:sz w:val="28"/>
          <w:szCs w:val="28"/>
        </w:rPr>
        <w:t>По разделу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  <w:r w:rsidRPr="00E0091F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 w:rsidRPr="00E0091F">
        <w:rPr>
          <w:rFonts w:ascii="Times New Roman" w:hAnsi="Times New Roman" w:cs="Times New Roman"/>
          <w:sz w:val="28"/>
          <w:szCs w:val="28"/>
        </w:rPr>
        <w:t xml:space="preserve"> расходы бюджета за I </w:t>
      </w:r>
      <w:r w:rsidR="007A02C8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E0091F">
        <w:rPr>
          <w:rFonts w:ascii="Times New Roman" w:hAnsi="Times New Roman" w:cs="Times New Roman"/>
          <w:sz w:val="28"/>
          <w:szCs w:val="28"/>
        </w:rPr>
        <w:t xml:space="preserve"> 201</w:t>
      </w:r>
      <w:r w:rsidR="009B76D6">
        <w:rPr>
          <w:rFonts w:ascii="Times New Roman" w:hAnsi="Times New Roman" w:cs="Times New Roman"/>
          <w:sz w:val="28"/>
          <w:szCs w:val="28"/>
        </w:rPr>
        <w:t>7</w:t>
      </w:r>
      <w:r w:rsidRPr="00E0091F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3B3CDA">
        <w:rPr>
          <w:rFonts w:ascii="Times New Roman" w:hAnsi="Times New Roman" w:cs="Times New Roman"/>
          <w:sz w:val="28"/>
          <w:szCs w:val="28"/>
        </w:rPr>
        <w:t>1</w:t>
      </w:r>
      <w:r w:rsidR="009B76D6">
        <w:rPr>
          <w:rFonts w:ascii="Times New Roman" w:hAnsi="Times New Roman" w:cs="Times New Roman"/>
          <w:sz w:val="28"/>
          <w:szCs w:val="28"/>
        </w:rPr>
        <w:t>45,0</w:t>
      </w:r>
      <w:r w:rsidRPr="00E0091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A02C8">
        <w:rPr>
          <w:rFonts w:ascii="Times New Roman" w:hAnsi="Times New Roman" w:cs="Times New Roman"/>
          <w:sz w:val="28"/>
          <w:szCs w:val="28"/>
        </w:rPr>
        <w:t xml:space="preserve">3,3 </w:t>
      </w:r>
      <w:r w:rsidRPr="00E0091F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 w:rsidR="009B76D6">
        <w:rPr>
          <w:rFonts w:ascii="Times New Roman" w:hAnsi="Times New Roman" w:cs="Times New Roman"/>
          <w:sz w:val="28"/>
          <w:szCs w:val="28"/>
        </w:rPr>
        <w:t>6</w:t>
      </w:r>
      <w:r w:rsidRPr="00E0091F">
        <w:rPr>
          <w:rFonts w:ascii="Times New Roman" w:hAnsi="Times New Roman" w:cs="Times New Roman"/>
          <w:sz w:val="28"/>
          <w:szCs w:val="28"/>
        </w:rPr>
        <w:t xml:space="preserve"> года отмечено увеличение расходов, темп роста </w:t>
      </w:r>
      <w:r w:rsidR="009B76D6">
        <w:rPr>
          <w:rFonts w:ascii="Times New Roman" w:hAnsi="Times New Roman" w:cs="Times New Roman"/>
          <w:sz w:val="28"/>
          <w:szCs w:val="28"/>
        </w:rPr>
        <w:t>45</w:t>
      </w:r>
      <w:r w:rsidR="003B3CDA">
        <w:rPr>
          <w:rFonts w:ascii="Times New Roman" w:hAnsi="Times New Roman" w:cs="Times New Roman"/>
          <w:sz w:val="28"/>
          <w:szCs w:val="28"/>
        </w:rPr>
        <w:t>,0</w:t>
      </w:r>
      <w:r w:rsidRPr="00E0091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B76D6">
        <w:rPr>
          <w:rFonts w:ascii="Times New Roman" w:hAnsi="Times New Roman" w:cs="Times New Roman"/>
          <w:sz w:val="28"/>
          <w:szCs w:val="28"/>
        </w:rPr>
        <w:t>ов</w:t>
      </w:r>
      <w:r w:rsidRPr="00E009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C7DD6">
        <w:rPr>
          <w:rFonts w:ascii="Times New Roman" w:hAnsi="Times New Roman" w:cs="Times New Roman"/>
          <w:b/>
          <w:sz w:val="28"/>
          <w:szCs w:val="28"/>
        </w:rPr>
        <w:t>07 «Образование»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7C4CDF">
        <w:rPr>
          <w:rFonts w:ascii="Times New Roman" w:hAnsi="Times New Roman" w:cs="Times New Roman"/>
          <w:sz w:val="28"/>
          <w:szCs w:val="28"/>
        </w:rPr>
        <w:t>1</w:t>
      </w:r>
      <w:r w:rsidR="007A02C8">
        <w:rPr>
          <w:rFonts w:ascii="Times New Roman" w:hAnsi="Times New Roman" w:cs="Times New Roman"/>
          <w:sz w:val="28"/>
          <w:szCs w:val="28"/>
        </w:rPr>
        <w:t>полугодие</w:t>
      </w:r>
      <w:r w:rsidRPr="005C7DD6">
        <w:rPr>
          <w:rFonts w:ascii="Times New Roman" w:hAnsi="Times New Roman" w:cs="Times New Roman"/>
          <w:sz w:val="28"/>
          <w:szCs w:val="28"/>
        </w:rPr>
        <w:t xml:space="preserve"> 201</w:t>
      </w:r>
      <w:r w:rsidR="007C4CDF">
        <w:rPr>
          <w:rFonts w:ascii="Times New Roman" w:hAnsi="Times New Roman" w:cs="Times New Roman"/>
          <w:sz w:val="28"/>
          <w:szCs w:val="28"/>
        </w:rPr>
        <w:t>7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7A02C8">
        <w:rPr>
          <w:rFonts w:ascii="Times New Roman" w:hAnsi="Times New Roman" w:cs="Times New Roman"/>
          <w:sz w:val="28"/>
          <w:szCs w:val="28"/>
        </w:rPr>
        <w:t>37136,9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A02C8">
        <w:rPr>
          <w:rFonts w:ascii="Times New Roman" w:hAnsi="Times New Roman" w:cs="Times New Roman"/>
          <w:sz w:val="28"/>
          <w:szCs w:val="28"/>
        </w:rPr>
        <w:t xml:space="preserve">54,1 </w:t>
      </w:r>
      <w:r w:rsidRPr="005C7DD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Доля расходов в общей структуре расходов бюджета составила </w:t>
      </w:r>
      <w:r w:rsidR="007C4CDF">
        <w:rPr>
          <w:rFonts w:ascii="Times New Roman" w:hAnsi="Times New Roman" w:cs="Times New Roman"/>
          <w:sz w:val="28"/>
          <w:szCs w:val="28"/>
        </w:rPr>
        <w:t>5</w:t>
      </w:r>
      <w:r w:rsidR="001A6777">
        <w:rPr>
          <w:rFonts w:ascii="Times New Roman" w:hAnsi="Times New Roman" w:cs="Times New Roman"/>
          <w:sz w:val="28"/>
          <w:szCs w:val="28"/>
        </w:rPr>
        <w:t>2,</w:t>
      </w:r>
      <w:r w:rsidR="007A02C8">
        <w:rPr>
          <w:rFonts w:ascii="Times New Roman" w:hAnsi="Times New Roman" w:cs="Times New Roman"/>
          <w:sz w:val="28"/>
          <w:szCs w:val="28"/>
        </w:rPr>
        <w:t>4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Темп роста к аналогичному периоду 201</w:t>
      </w:r>
      <w:r w:rsidR="007C4CDF">
        <w:rPr>
          <w:rFonts w:ascii="Times New Roman" w:hAnsi="Times New Roman" w:cs="Times New Roman"/>
          <w:sz w:val="28"/>
          <w:szCs w:val="28"/>
        </w:rPr>
        <w:t>6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C4CDF">
        <w:rPr>
          <w:rFonts w:ascii="Times New Roman" w:hAnsi="Times New Roman" w:cs="Times New Roman"/>
          <w:sz w:val="28"/>
          <w:szCs w:val="28"/>
        </w:rPr>
        <w:t xml:space="preserve">– </w:t>
      </w:r>
      <w:r w:rsidR="007A02C8">
        <w:rPr>
          <w:rFonts w:ascii="Times New Roman" w:hAnsi="Times New Roman" w:cs="Times New Roman"/>
          <w:sz w:val="28"/>
          <w:szCs w:val="28"/>
        </w:rPr>
        <w:t>0,9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7637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на 201</w:t>
      </w:r>
      <w:r w:rsidR="007C4CDF">
        <w:rPr>
          <w:rFonts w:ascii="Times New Roman" w:hAnsi="Times New Roman" w:cs="Times New Roman"/>
          <w:sz w:val="28"/>
          <w:szCs w:val="28"/>
        </w:rPr>
        <w:t>7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7C4CDF">
        <w:rPr>
          <w:rFonts w:ascii="Times New Roman" w:hAnsi="Times New Roman" w:cs="Times New Roman"/>
          <w:sz w:val="28"/>
          <w:szCs w:val="28"/>
        </w:rPr>
        <w:t xml:space="preserve"> </w:t>
      </w:r>
      <w:r w:rsidR="007A02C8">
        <w:rPr>
          <w:rFonts w:ascii="Times New Roman" w:hAnsi="Times New Roman" w:cs="Times New Roman"/>
          <w:sz w:val="28"/>
          <w:szCs w:val="28"/>
        </w:rPr>
        <w:t>8706,3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I </w:t>
      </w:r>
      <w:r w:rsidR="007A02C8">
        <w:rPr>
          <w:rFonts w:ascii="Times New Roman" w:hAnsi="Times New Roman" w:cs="Times New Roman"/>
          <w:sz w:val="28"/>
          <w:szCs w:val="28"/>
        </w:rPr>
        <w:t>полугодие</w:t>
      </w:r>
      <w:r w:rsidRPr="005C7DD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7A02C8">
        <w:rPr>
          <w:rFonts w:ascii="Times New Roman" w:hAnsi="Times New Roman" w:cs="Times New Roman"/>
          <w:sz w:val="28"/>
          <w:szCs w:val="28"/>
        </w:rPr>
        <w:t>4677,6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C4CDF">
        <w:rPr>
          <w:rFonts w:ascii="Times New Roman" w:hAnsi="Times New Roman" w:cs="Times New Roman"/>
          <w:sz w:val="28"/>
          <w:szCs w:val="28"/>
        </w:rPr>
        <w:t xml:space="preserve"> 5</w:t>
      </w:r>
      <w:r w:rsidR="007A02C8">
        <w:rPr>
          <w:rFonts w:ascii="Times New Roman" w:hAnsi="Times New Roman" w:cs="Times New Roman"/>
          <w:sz w:val="28"/>
          <w:szCs w:val="28"/>
        </w:rPr>
        <w:t>3</w:t>
      </w:r>
      <w:r w:rsidR="007C4CDF">
        <w:rPr>
          <w:rFonts w:ascii="Times New Roman" w:hAnsi="Times New Roman" w:cs="Times New Roman"/>
          <w:sz w:val="28"/>
          <w:szCs w:val="28"/>
        </w:rPr>
        <w:t>,</w:t>
      </w:r>
      <w:r w:rsidR="007A02C8">
        <w:rPr>
          <w:rFonts w:ascii="Times New Roman" w:hAnsi="Times New Roman" w:cs="Times New Roman"/>
          <w:sz w:val="28"/>
          <w:szCs w:val="28"/>
        </w:rPr>
        <w:t>7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В общем объеме бюджета доля расходов по разделу составила </w:t>
      </w:r>
      <w:r w:rsidR="007C4CDF">
        <w:rPr>
          <w:rFonts w:ascii="Times New Roman" w:hAnsi="Times New Roman" w:cs="Times New Roman"/>
          <w:sz w:val="28"/>
          <w:szCs w:val="28"/>
        </w:rPr>
        <w:t>6,</w:t>
      </w:r>
      <w:r w:rsidR="007A02C8">
        <w:rPr>
          <w:rFonts w:ascii="Times New Roman" w:hAnsi="Times New Roman" w:cs="Times New Roman"/>
          <w:sz w:val="28"/>
          <w:szCs w:val="28"/>
        </w:rPr>
        <w:t>6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Темп </w:t>
      </w:r>
      <w:r w:rsidR="002A44B5">
        <w:rPr>
          <w:rFonts w:ascii="Times New Roman" w:hAnsi="Times New Roman" w:cs="Times New Roman"/>
          <w:sz w:val="28"/>
          <w:szCs w:val="28"/>
        </w:rPr>
        <w:t>роста</w:t>
      </w:r>
      <w:r w:rsidRPr="005C7DD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 </w:t>
      </w:r>
      <w:r w:rsidR="007A02C8">
        <w:rPr>
          <w:rFonts w:ascii="Times New Roman" w:hAnsi="Times New Roman" w:cs="Times New Roman"/>
          <w:sz w:val="28"/>
          <w:szCs w:val="28"/>
        </w:rPr>
        <w:t>13,9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121018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 w:rsidRPr="00121018">
        <w:rPr>
          <w:rFonts w:ascii="Times New Roman" w:hAnsi="Times New Roman" w:cs="Times New Roman"/>
          <w:sz w:val="28"/>
          <w:szCs w:val="28"/>
        </w:rPr>
        <w:t xml:space="preserve"> расходы бюджета за I </w:t>
      </w:r>
      <w:r w:rsidR="007A02C8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121018">
        <w:rPr>
          <w:rFonts w:ascii="Times New Roman" w:hAnsi="Times New Roman" w:cs="Times New Roman"/>
          <w:sz w:val="28"/>
          <w:szCs w:val="28"/>
        </w:rPr>
        <w:t xml:space="preserve"> </w:t>
      </w:r>
      <w:r w:rsidR="007C4CDF"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121018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7A02C8">
        <w:rPr>
          <w:rFonts w:ascii="Times New Roman" w:hAnsi="Times New Roman" w:cs="Times New Roman"/>
          <w:sz w:val="28"/>
          <w:szCs w:val="28"/>
        </w:rPr>
        <w:t>10088,1</w:t>
      </w:r>
      <w:r w:rsidRPr="00121018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7A02C8">
        <w:rPr>
          <w:rFonts w:ascii="Times New Roman" w:hAnsi="Times New Roman" w:cs="Times New Roman"/>
          <w:sz w:val="28"/>
          <w:szCs w:val="28"/>
        </w:rPr>
        <w:t>42,8</w:t>
      </w:r>
      <w:r w:rsidRPr="00121018">
        <w:rPr>
          <w:rFonts w:ascii="Times New Roman" w:hAnsi="Times New Roman" w:cs="Times New Roman"/>
          <w:sz w:val="28"/>
          <w:szCs w:val="28"/>
        </w:rPr>
        <w:t xml:space="preserve">% к утвержденным ассигнованиям. Доля расходов по разделу в общей структуре расходов бюджета составила </w:t>
      </w:r>
      <w:r w:rsidR="007A02C8">
        <w:rPr>
          <w:rFonts w:ascii="Times New Roman" w:hAnsi="Times New Roman" w:cs="Times New Roman"/>
          <w:sz w:val="28"/>
          <w:szCs w:val="28"/>
        </w:rPr>
        <w:t>14,2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7C4CDF">
        <w:rPr>
          <w:rFonts w:ascii="Times New Roman" w:hAnsi="Times New Roman" w:cs="Times New Roman"/>
          <w:sz w:val="28"/>
          <w:szCs w:val="28"/>
        </w:rPr>
        <w:t>По</w:t>
      </w:r>
      <w:r w:rsidRPr="00121018">
        <w:rPr>
          <w:rFonts w:ascii="Times New Roman" w:hAnsi="Times New Roman" w:cs="Times New Roman"/>
          <w:sz w:val="28"/>
          <w:szCs w:val="28"/>
        </w:rPr>
        <w:t xml:space="preserve"> сравнению с аналогичным периодом 201</w:t>
      </w:r>
      <w:r w:rsidR="007C4CDF">
        <w:rPr>
          <w:rFonts w:ascii="Times New Roman" w:hAnsi="Times New Roman" w:cs="Times New Roman"/>
          <w:sz w:val="28"/>
          <w:szCs w:val="28"/>
        </w:rPr>
        <w:t>6</w:t>
      </w:r>
      <w:r w:rsidRPr="00121018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7C4CDF">
        <w:rPr>
          <w:rFonts w:ascii="Times New Roman" w:hAnsi="Times New Roman" w:cs="Times New Roman"/>
          <w:sz w:val="28"/>
          <w:szCs w:val="28"/>
        </w:rPr>
        <w:t>увелич</w:t>
      </w:r>
      <w:r w:rsidR="002A44B5">
        <w:rPr>
          <w:rFonts w:ascii="Times New Roman" w:hAnsi="Times New Roman" w:cs="Times New Roman"/>
          <w:sz w:val="28"/>
          <w:szCs w:val="28"/>
        </w:rPr>
        <w:t xml:space="preserve">ились </w:t>
      </w:r>
      <w:r w:rsidRPr="00121018">
        <w:rPr>
          <w:rFonts w:ascii="Times New Roman" w:hAnsi="Times New Roman" w:cs="Times New Roman"/>
          <w:sz w:val="28"/>
          <w:szCs w:val="28"/>
        </w:rPr>
        <w:t xml:space="preserve">на </w:t>
      </w:r>
      <w:r w:rsidR="007A02C8">
        <w:rPr>
          <w:rFonts w:ascii="Times New Roman" w:hAnsi="Times New Roman" w:cs="Times New Roman"/>
          <w:sz w:val="28"/>
          <w:szCs w:val="28"/>
        </w:rPr>
        <w:t>17,2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:rsidR="001C25FB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FB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</w:t>
      </w:r>
      <w:r w:rsidRPr="0087610B">
        <w:rPr>
          <w:rFonts w:ascii="Times New Roman" w:hAnsi="Times New Roman" w:cs="Times New Roman"/>
          <w:b/>
          <w:sz w:val="28"/>
          <w:szCs w:val="28"/>
        </w:rPr>
        <w:t>11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1C25FB">
        <w:rPr>
          <w:rFonts w:ascii="Times New Roman" w:hAnsi="Times New Roman" w:cs="Times New Roman"/>
          <w:b/>
          <w:sz w:val="28"/>
          <w:szCs w:val="28"/>
        </w:rPr>
        <w:t>,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1C25FB" w:rsidRPr="001C25FB">
        <w:rPr>
          <w:rFonts w:ascii="Times New Roman" w:hAnsi="Times New Roman" w:cs="Times New Roman"/>
          <w:sz w:val="28"/>
          <w:szCs w:val="28"/>
        </w:rPr>
        <w:t>по подразделу «Массовый спорт»</w:t>
      </w:r>
      <w:r w:rsid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sz w:val="28"/>
          <w:szCs w:val="28"/>
        </w:rPr>
        <w:t>расходы за I</w:t>
      </w:r>
      <w:r w:rsidR="007A02C8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Pr="001C25FB">
        <w:rPr>
          <w:rFonts w:ascii="Times New Roman" w:hAnsi="Times New Roman" w:cs="Times New Roman"/>
          <w:sz w:val="28"/>
          <w:szCs w:val="28"/>
        </w:rPr>
        <w:t xml:space="preserve"> 201</w:t>
      </w:r>
      <w:r w:rsidR="005B7622">
        <w:rPr>
          <w:rFonts w:ascii="Times New Roman" w:hAnsi="Times New Roman" w:cs="Times New Roman"/>
          <w:sz w:val="28"/>
          <w:szCs w:val="28"/>
        </w:rPr>
        <w:t>7</w:t>
      </w:r>
      <w:r w:rsidRPr="001C25FB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7A02C8">
        <w:rPr>
          <w:rFonts w:ascii="Times New Roman" w:hAnsi="Times New Roman" w:cs="Times New Roman"/>
          <w:sz w:val="28"/>
          <w:szCs w:val="28"/>
        </w:rPr>
        <w:t>2</w:t>
      </w:r>
      <w:r w:rsidR="007C4CDF">
        <w:rPr>
          <w:rFonts w:ascii="Times New Roman" w:hAnsi="Times New Roman" w:cs="Times New Roman"/>
          <w:sz w:val="28"/>
          <w:szCs w:val="28"/>
        </w:rPr>
        <w:t>8,</w:t>
      </w:r>
      <w:r w:rsidR="007A02C8">
        <w:rPr>
          <w:rFonts w:ascii="Times New Roman" w:hAnsi="Times New Roman" w:cs="Times New Roman"/>
          <w:sz w:val="28"/>
          <w:szCs w:val="28"/>
        </w:rPr>
        <w:t>9</w:t>
      </w:r>
      <w:r w:rsidRPr="001C25F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A02C8">
        <w:rPr>
          <w:rFonts w:ascii="Times New Roman" w:hAnsi="Times New Roman" w:cs="Times New Roman"/>
          <w:sz w:val="28"/>
          <w:szCs w:val="28"/>
        </w:rPr>
        <w:t>5</w:t>
      </w:r>
      <w:r w:rsidR="007C4CDF">
        <w:rPr>
          <w:rFonts w:ascii="Times New Roman" w:hAnsi="Times New Roman" w:cs="Times New Roman"/>
          <w:sz w:val="28"/>
          <w:szCs w:val="28"/>
        </w:rPr>
        <w:t>7,</w:t>
      </w:r>
      <w:r w:rsidR="007A02C8">
        <w:rPr>
          <w:rFonts w:ascii="Times New Roman" w:hAnsi="Times New Roman" w:cs="Times New Roman"/>
          <w:sz w:val="28"/>
          <w:szCs w:val="28"/>
        </w:rPr>
        <w:t>8</w:t>
      </w:r>
      <w:r w:rsidRPr="001C25FB">
        <w:rPr>
          <w:rFonts w:ascii="Times New Roman" w:hAnsi="Times New Roman" w:cs="Times New Roman"/>
          <w:sz w:val="28"/>
          <w:szCs w:val="28"/>
        </w:rPr>
        <w:t>% утвержденных бюджетных ассигнований. К аналогичному периоду 201</w:t>
      </w:r>
      <w:r w:rsidR="007C4CDF">
        <w:rPr>
          <w:rFonts w:ascii="Times New Roman" w:hAnsi="Times New Roman" w:cs="Times New Roman"/>
          <w:sz w:val="28"/>
          <w:szCs w:val="28"/>
        </w:rPr>
        <w:t>6</w:t>
      </w:r>
      <w:r w:rsidRPr="001C25FB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7C4CDF">
        <w:rPr>
          <w:rFonts w:ascii="Times New Roman" w:hAnsi="Times New Roman" w:cs="Times New Roman"/>
          <w:sz w:val="28"/>
          <w:szCs w:val="28"/>
        </w:rPr>
        <w:t>увеличен</w:t>
      </w:r>
      <w:r w:rsidR="001C25FB">
        <w:rPr>
          <w:rFonts w:ascii="Times New Roman" w:hAnsi="Times New Roman" w:cs="Times New Roman"/>
          <w:sz w:val="28"/>
          <w:szCs w:val="28"/>
        </w:rPr>
        <w:t>ие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1C25FB">
        <w:rPr>
          <w:rFonts w:ascii="Times New Roman" w:hAnsi="Times New Roman" w:cs="Times New Roman"/>
          <w:sz w:val="28"/>
          <w:szCs w:val="28"/>
        </w:rPr>
        <w:t xml:space="preserve">на </w:t>
      </w:r>
      <w:r w:rsidR="007A02C8">
        <w:rPr>
          <w:rFonts w:ascii="Times New Roman" w:hAnsi="Times New Roman" w:cs="Times New Roman"/>
          <w:sz w:val="28"/>
          <w:szCs w:val="28"/>
        </w:rPr>
        <w:t>7,0</w:t>
      </w:r>
      <w:r w:rsidR="001C25F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A02C8">
        <w:rPr>
          <w:rFonts w:ascii="Times New Roman" w:hAnsi="Times New Roman" w:cs="Times New Roman"/>
          <w:sz w:val="28"/>
          <w:szCs w:val="28"/>
        </w:rPr>
        <w:t>ов</w:t>
      </w:r>
      <w:r w:rsidR="001C25FB">
        <w:rPr>
          <w:rFonts w:ascii="Times New Roman" w:hAnsi="Times New Roman" w:cs="Times New Roman"/>
          <w:sz w:val="28"/>
          <w:szCs w:val="28"/>
        </w:rPr>
        <w:t>.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A25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A3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07A3B">
        <w:rPr>
          <w:rFonts w:ascii="Times New Roman" w:hAnsi="Times New Roman" w:cs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507A3B">
        <w:rPr>
          <w:rFonts w:ascii="Times New Roman" w:hAnsi="Times New Roman" w:cs="Times New Roman"/>
          <w:sz w:val="28"/>
          <w:szCs w:val="28"/>
        </w:rPr>
        <w:t xml:space="preserve"> в I </w:t>
      </w:r>
      <w:r w:rsidR="007A02C8">
        <w:rPr>
          <w:rFonts w:ascii="Times New Roman" w:hAnsi="Times New Roman" w:cs="Times New Roman"/>
          <w:sz w:val="28"/>
          <w:szCs w:val="28"/>
        </w:rPr>
        <w:t>полугодии</w:t>
      </w:r>
      <w:r w:rsidRPr="00507A3B">
        <w:rPr>
          <w:rFonts w:ascii="Times New Roman" w:hAnsi="Times New Roman" w:cs="Times New Roman"/>
          <w:sz w:val="28"/>
          <w:szCs w:val="28"/>
        </w:rPr>
        <w:t xml:space="preserve"> 201</w:t>
      </w:r>
      <w:r w:rsidR="007C4CDF">
        <w:rPr>
          <w:rFonts w:ascii="Times New Roman" w:hAnsi="Times New Roman" w:cs="Times New Roman"/>
          <w:sz w:val="28"/>
          <w:szCs w:val="28"/>
        </w:rPr>
        <w:t>7</w:t>
      </w:r>
      <w:r w:rsidRPr="00507A3B">
        <w:rPr>
          <w:rFonts w:ascii="Times New Roman" w:hAnsi="Times New Roman" w:cs="Times New Roman"/>
          <w:sz w:val="28"/>
          <w:szCs w:val="28"/>
        </w:rPr>
        <w:t xml:space="preserve"> года бюджетные расходы исполнены в объеме </w:t>
      </w:r>
      <w:r w:rsidR="007A02C8">
        <w:rPr>
          <w:rFonts w:ascii="Times New Roman" w:hAnsi="Times New Roman" w:cs="Times New Roman"/>
          <w:sz w:val="28"/>
          <w:szCs w:val="28"/>
        </w:rPr>
        <w:t>6130,0</w:t>
      </w:r>
      <w:r w:rsidRPr="00507A3B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7A02C8">
        <w:rPr>
          <w:rFonts w:ascii="Times New Roman" w:hAnsi="Times New Roman" w:cs="Times New Roman"/>
          <w:sz w:val="28"/>
          <w:szCs w:val="28"/>
        </w:rPr>
        <w:t>84,4</w:t>
      </w:r>
      <w:r w:rsidRPr="00507A3B">
        <w:rPr>
          <w:rFonts w:ascii="Times New Roman" w:hAnsi="Times New Roman" w:cs="Times New Roman"/>
          <w:sz w:val="28"/>
          <w:szCs w:val="28"/>
        </w:rPr>
        <w:t xml:space="preserve">% годового объема утвержденных расходов. Доля расходов в структуре бюджета составляет </w:t>
      </w:r>
      <w:r w:rsidR="007A02C8">
        <w:rPr>
          <w:rFonts w:ascii="Times New Roman" w:hAnsi="Times New Roman" w:cs="Times New Roman"/>
          <w:sz w:val="28"/>
          <w:szCs w:val="28"/>
        </w:rPr>
        <w:t>8,6</w:t>
      </w:r>
      <w:r w:rsidRPr="00507A3B">
        <w:rPr>
          <w:rFonts w:ascii="Times New Roman" w:hAnsi="Times New Roman" w:cs="Times New Roman"/>
          <w:sz w:val="28"/>
          <w:szCs w:val="28"/>
        </w:rPr>
        <w:t xml:space="preserve"> процента. Объем межбюджетных трансфертов к аналогичному периоду прошлого года </w:t>
      </w:r>
      <w:r w:rsidR="007C727E">
        <w:rPr>
          <w:rFonts w:ascii="Times New Roman" w:hAnsi="Times New Roman" w:cs="Times New Roman"/>
          <w:sz w:val="28"/>
          <w:szCs w:val="28"/>
        </w:rPr>
        <w:t>увеличил</w:t>
      </w:r>
      <w:r w:rsidR="008E67E4">
        <w:rPr>
          <w:rFonts w:ascii="Times New Roman" w:hAnsi="Times New Roman" w:cs="Times New Roman"/>
          <w:sz w:val="28"/>
          <w:szCs w:val="28"/>
        </w:rPr>
        <w:t xml:space="preserve">ся 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  <w:r w:rsidR="004621A2">
        <w:rPr>
          <w:rFonts w:ascii="Times New Roman" w:hAnsi="Times New Roman" w:cs="Times New Roman"/>
          <w:sz w:val="28"/>
          <w:szCs w:val="28"/>
        </w:rPr>
        <w:t xml:space="preserve">в </w:t>
      </w:r>
      <w:r w:rsidR="007C727E">
        <w:rPr>
          <w:rFonts w:ascii="Times New Roman" w:hAnsi="Times New Roman" w:cs="Times New Roman"/>
          <w:sz w:val="28"/>
          <w:szCs w:val="28"/>
        </w:rPr>
        <w:t>4</w:t>
      </w:r>
      <w:r w:rsidR="004621A2">
        <w:rPr>
          <w:rFonts w:ascii="Times New Roman" w:hAnsi="Times New Roman" w:cs="Times New Roman"/>
          <w:sz w:val="28"/>
          <w:szCs w:val="28"/>
        </w:rPr>
        <w:t>,</w:t>
      </w:r>
      <w:r w:rsidR="007C727E">
        <w:rPr>
          <w:rFonts w:ascii="Times New Roman" w:hAnsi="Times New Roman" w:cs="Times New Roman"/>
          <w:sz w:val="28"/>
          <w:szCs w:val="28"/>
        </w:rPr>
        <w:t>1</w:t>
      </w:r>
      <w:r w:rsidR="004621A2">
        <w:rPr>
          <w:rFonts w:ascii="Times New Roman" w:hAnsi="Times New Roman" w:cs="Times New Roman"/>
          <w:sz w:val="28"/>
          <w:szCs w:val="28"/>
        </w:rPr>
        <w:t xml:space="preserve"> раза.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6B3" w:rsidRDefault="003066B3" w:rsidP="003066B3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</w:t>
      </w:r>
      <w:r w:rsidR="00777F19">
        <w:rPr>
          <w:szCs w:val="28"/>
        </w:rPr>
        <w:t>е расходы бюджета осуществляли 3</w:t>
      </w:r>
      <w:r>
        <w:rPr>
          <w:szCs w:val="28"/>
        </w:rPr>
        <w:t xml:space="preserve"> главных распорядителя бюджетных средств:</w:t>
      </w:r>
    </w:p>
    <w:p w:rsidR="003066B3" w:rsidRDefault="00777F19" w:rsidP="004A29E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Администрация </w:t>
      </w:r>
      <w:proofErr w:type="spellStart"/>
      <w:r>
        <w:rPr>
          <w:szCs w:val="28"/>
        </w:rPr>
        <w:t>Рогнединс</w:t>
      </w:r>
      <w:r w:rsidR="003066B3">
        <w:rPr>
          <w:szCs w:val="28"/>
        </w:rPr>
        <w:t>кого</w:t>
      </w:r>
      <w:proofErr w:type="spellEnd"/>
      <w:r w:rsidR="003066B3">
        <w:rPr>
          <w:szCs w:val="28"/>
        </w:rPr>
        <w:t xml:space="preserve"> района</w:t>
      </w:r>
      <w:r>
        <w:rPr>
          <w:szCs w:val="28"/>
        </w:rPr>
        <w:t>;</w:t>
      </w:r>
    </w:p>
    <w:p w:rsidR="003066B3" w:rsidRDefault="003066B3" w:rsidP="003066B3">
      <w:pPr>
        <w:pStyle w:val="ac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- Отдел образования администрации </w:t>
      </w:r>
      <w:proofErr w:type="spellStart"/>
      <w:r w:rsidR="00777F19">
        <w:rPr>
          <w:szCs w:val="28"/>
        </w:rPr>
        <w:t>Рогнединс</w:t>
      </w:r>
      <w:r>
        <w:rPr>
          <w:szCs w:val="28"/>
        </w:rPr>
        <w:t>кого</w:t>
      </w:r>
      <w:proofErr w:type="spellEnd"/>
      <w:r>
        <w:rPr>
          <w:szCs w:val="28"/>
        </w:rPr>
        <w:t xml:space="preserve"> района</w:t>
      </w:r>
      <w:r w:rsidR="00777F19">
        <w:rPr>
          <w:szCs w:val="28"/>
        </w:rPr>
        <w:t>;</w:t>
      </w:r>
    </w:p>
    <w:p w:rsidR="003066B3" w:rsidRDefault="003066B3" w:rsidP="00777F1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Финансовое управление администрации </w:t>
      </w:r>
      <w:proofErr w:type="spellStart"/>
      <w:r w:rsidR="00777F19">
        <w:rPr>
          <w:szCs w:val="28"/>
        </w:rPr>
        <w:t>Рогнедин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</w:t>
      </w:r>
      <w:r w:rsidR="00777F19">
        <w:rPr>
          <w:szCs w:val="28"/>
        </w:rPr>
        <w:t>.</w:t>
      </w:r>
    </w:p>
    <w:p w:rsidR="004621A2" w:rsidRDefault="004621A2" w:rsidP="0030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21A2" w:rsidRDefault="003066B3" w:rsidP="0030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утвержденных бюджетных ассигнованиях, объемах финансирования, кассовом исполнении расходов главных распорядителей за 201</w:t>
      </w:r>
      <w:r w:rsidR="00777F1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- 201</w:t>
      </w:r>
      <w:r w:rsidR="00777F1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годы. </w:t>
      </w:r>
    </w:p>
    <w:p w:rsidR="0054122F" w:rsidRDefault="003066B3" w:rsidP="00BD46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(тыс. рублей)</w:t>
      </w: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2602"/>
        <w:gridCol w:w="1215"/>
        <w:gridCol w:w="1474"/>
        <w:gridCol w:w="1225"/>
        <w:gridCol w:w="1176"/>
        <w:gridCol w:w="696"/>
        <w:gridCol w:w="756"/>
      </w:tblGrid>
      <w:tr w:rsidR="00BD4654" w:rsidRPr="0054122F" w:rsidTr="0054122F">
        <w:tc>
          <w:tcPr>
            <w:tcW w:w="3793" w:type="dxa"/>
          </w:tcPr>
          <w:p w:rsidR="0054122F" w:rsidRDefault="0054122F" w:rsidP="002714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</w:p>
          <w:p w:rsidR="0054122F" w:rsidRPr="0054122F" w:rsidRDefault="0054122F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654" w:rsidRPr="006B6679" w:rsidRDefault="00BD4654" w:rsidP="00BD4654">
            <w:pPr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4122F" w:rsidRPr="0054122F" w:rsidRDefault="00BD4654" w:rsidP="00BD4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на 1.07.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D4654" w:rsidRPr="006B6679" w:rsidRDefault="00BD4654" w:rsidP="00BD46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на 2017 год</w:t>
            </w:r>
          </w:p>
          <w:p w:rsidR="0054122F" w:rsidRPr="0054122F" w:rsidRDefault="0054122F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4654" w:rsidRPr="006B6679" w:rsidRDefault="00BD4654" w:rsidP="00BD4654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Уточненная бюджетная роспись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4122F" w:rsidRPr="0054122F" w:rsidRDefault="00BD4654" w:rsidP="00BD4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год</w:t>
            </w:r>
          </w:p>
        </w:tc>
        <w:tc>
          <w:tcPr>
            <w:tcW w:w="851" w:type="dxa"/>
          </w:tcPr>
          <w:p w:rsidR="00BD4654" w:rsidRPr="006B6679" w:rsidRDefault="00BD4654" w:rsidP="00BD4654">
            <w:pPr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4122F" w:rsidRPr="0054122F" w:rsidRDefault="00BD4654" w:rsidP="00BD4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на 1.07.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54122F" w:rsidRDefault="0054122F" w:rsidP="0054122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исп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D4654" w:rsidRDefault="00BD4654" w:rsidP="00BD46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</w:t>
            </w:r>
            <w:proofErr w:type="spellEnd"/>
          </w:p>
          <w:p w:rsidR="0054122F" w:rsidRPr="0054122F" w:rsidRDefault="0054122F" w:rsidP="00BD4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31" w:type="dxa"/>
          </w:tcPr>
          <w:p w:rsidR="00BD4654" w:rsidRDefault="0054122F" w:rsidP="00BD46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</w:t>
            </w:r>
            <w:proofErr w:type="spellEnd"/>
            <w:proofErr w:type="gramEnd"/>
          </w:p>
          <w:p w:rsidR="00BD4654" w:rsidRDefault="00BD4654" w:rsidP="00BD46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</w:t>
            </w:r>
          </w:p>
          <w:p w:rsidR="00BD4654" w:rsidRDefault="00BD4654" w:rsidP="00BD46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122F" w:rsidRPr="0054122F" w:rsidRDefault="00BD4654" w:rsidP="00BD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 </w:t>
            </w:r>
            <w:r w:rsidR="0054122F"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D4654" w:rsidRPr="0054122F" w:rsidTr="0054122F">
        <w:tc>
          <w:tcPr>
            <w:tcW w:w="3793" w:type="dxa"/>
          </w:tcPr>
          <w:p w:rsidR="0054122F" w:rsidRPr="0054122F" w:rsidRDefault="0054122F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</w:t>
            </w:r>
          </w:p>
        </w:tc>
        <w:tc>
          <w:tcPr>
            <w:tcW w:w="1276" w:type="dxa"/>
          </w:tcPr>
          <w:p w:rsidR="0054122F" w:rsidRPr="0054122F" w:rsidRDefault="0054122F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2F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134" w:type="dxa"/>
          </w:tcPr>
          <w:p w:rsidR="0054122F" w:rsidRPr="0054122F" w:rsidRDefault="0054122F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2F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992" w:type="dxa"/>
          </w:tcPr>
          <w:p w:rsidR="0054122F" w:rsidRPr="0054122F" w:rsidRDefault="0054122F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2F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851" w:type="dxa"/>
          </w:tcPr>
          <w:p w:rsidR="0054122F" w:rsidRPr="0054122F" w:rsidRDefault="0054122F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2F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567" w:type="dxa"/>
          </w:tcPr>
          <w:p w:rsidR="0054122F" w:rsidRPr="0054122F" w:rsidRDefault="0054122F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2F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531" w:type="dxa"/>
          </w:tcPr>
          <w:p w:rsidR="0054122F" w:rsidRPr="0054122F" w:rsidRDefault="0054122F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2F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</w:tr>
      <w:tr w:rsidR="00BD4654" w:rsidRPr="0054122F" w:rsidTr="0054122F">
        <w:tc>
          <w:tcPr>
            <w:tcW w:w="3793" w:type="dxa"/>
          </w:tcPr>
          <w:p w:rsidR="0054122F" w:rsidRPr="0054122F" w:rsidRDefault="00BD4654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Рогнедин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      (900)</w:t>
            </w:r>
          </w:p>
        </w:tc>
        <w:tc>
          <w:tcPr>
            <w:tcW w:w="1276" w:type="dxa"/>
          </w:tcPr>
          <w:p w:rsidR="0054122F" w:rsidRPr="0054122F" w:rsidRDefault="00BD4654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22200,3</w:t>
            </w:r>
          </w:p>
        </w:tc>
        <w:tc>
          <w:tcPr>
            <w:tcW w:w="1134" w:type="dxa"/>
          </w:tcPr>
          <w:p w:rsidR="0054122F" w:rsidRPr="0054122F" w:rsidRDefault="00BD4654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46539,6</w:t>
            </w:r>
          </w:p>
        </w:tc>
        <w:tc>
          <w:tcPr>
            <w:tcW w:w="992" w:type="dxa"/>
          </w:tcPr>
          <w:p w:rsidR="0054122F" w:rsidRPr="0054122F" w:rsidRDefault="00BD4654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66423,6</w:t>
            </w:r>
          </w:p>
        </w:tc>
        <w:tc>
          <w:tcPr>
            <w:tcW w:w="851" w:type="dxa"/>
          </w:tcPr>
          <w:p w:rsidR="0054122F" w:rsidRPr="0054122F" w:rsidRDefault="00BD4654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27498,2</w:t>
            </w:r>
          </w:p>
        </w:tc>
        <w:tc>
          <w:tcPr>
            <w:tcW w:w="567" w:type="dxa"/>
          </w:tcPr>
          <w:p w:rsidR="0054122F" w:rsidRPr="0054122F" w:rsidRDefault="00BD4654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531" w:type="dxa"/>
          </w:tcPr>
          <w:p w:rsidR="0054122F" w:rsidRPr="0054122F" w:rsidRDefault="00B016E8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</w:tr>
      <w:tr w:rsidR="00BD4654" w:rsidRPr="0054122F" w:rsidTr="0054122F">
        <w:tc>
          <w:tcPr>
            <w:tcW w:w="3793" w:type="dxa"/>
          </w:tcPr>
          <w:p w:rsidR="0054122F" w:rsidRPr="0054122F" w:rsidRDefault="00BD4654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(901)</w:t>
            </w:r>
          </w:p>
        </w:tc>
        <w:tc>
          <w:tcPr>
            <w:tcW w:w="1276" w:type="dxa"/>
          </w:tcPr>
          <w:p w:rsidR="0054122F" w:rsidRPr="0054122F" w:rsidRDefault="00BD4654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35321,1</w:t>
            </w:r>
          </w:p>
        </w:tc>
        <w:tc>
          <w:tcPr>
            <w:tcW w:w="1134" w:type="dxa"/>
          </w:tcPr>
          <w:p w:rsidR="0054122F" w:rsidRPr="0054122F" w:rsidRDefault="00BD4654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62644,1</w:t>
            </w:r>
          </w:p>
        </w:tc>
        <w:tc>
          <w:tcPr>
            <w:tcW w:w="992" w:type="dxa"/>
          </w:tcPr>
          <w:p w:rsidR="0054122F" w:rsidRPr="0054122F" w:rsidRDefault="00BD4654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66128,9</w:t>
            </w:r>
          </w:p>
        </w:tc>
        <w:tc>
          <w:tcPr>
            <w:tcW w:w="851" w:type="dxa"/>
          </w:tcPr>
          <w:p w:rsidR="0054122F" w:rsidRPr="0054122F" w:rsidRDefault="00BD4654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35601,1</w:t>
            </w:r>
          </w:p>
        </w:tc>
        <w:tc>
          <w:tcPr>
            <w:tcW w:w="567" w:type="dxa"/>
          </w:tcPr>
          <w:p w:rsidR="0054122F" w:rsidRPr="0054122F" w:rsidRDefault="00BD4654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531" w:type="dxa"/>
          </w:tcPr>
          <w:p w:rsidR="0054122F" w:rsidRPr="0054122F" w:rsidRDefault="00B016E8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BD4654" w:rsidRPr="0054122F" w:rsidTr="0054122F">
        <w:tc>
          <w:tcPr>
            <w:tcW w:w="3793" w:type="dxa"/>
          </w:tcPr>
          <w:p w:rsidR="0054122F" w:rsidRPr="0054122F" w:rsidRDefault="00BD4654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 отдел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Рогнедин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                                   </w:t>
            </w:r>
          </w:p>
        </w:tc>
        <w:tc>
          <w:tcPr>
            <w:tcW w:w="1276" w:type="dxa"/>
          </w:tcPr>
          <w:p w:rsidR="0054122F" w:rsidRPr="0054122F" w:rsidRDefault="00BD4654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3714,0</w:t>
            </w:r>
          </w:p>
        </w:tc>
        <w:tc>
          <w:tcPr>
            <w:tcW w:w="1134" w:type="dxa"/>
          </w:tcPr>
          <w:p w:rsidR="0054122F" w:rsidRPr="0054122F" w:rsidRDefault="00BD4654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5145,4</w:t>
            </w:r>
          </w:p>
        </w:tc>
        <w:tc>
          <w:tcPr>
            <w:tcW w:w="992" w:type="dxa"/>
          </w:tcPr>
          <w:p w:rsidR="0054122F" w:rsidRPr="0054122F" w:rsidRDefault="00BD4654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10124,0</w:t>
            </w:r>
          </w:p>
        </w:tc>
        <w:tc>
          <w:tcPr>
            <w:tcW w:w="851" w:type="dxa"/>
          </w:tcPr>
          <w:p w:rsidR="0054122F" w:rsidRPr="0054122F" w:rsidRDefault="00BD4654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7764,4</w:t>
            </w:r>
          </w:p>
        </w:tc>
        <w:tc>
          <w:tcPr>
            <w:tcW w:w="567" w:type="dxa"/>
          </w:tcPr>
          <w:p w:rsidR="0054122F" w:rsidRPr="0054122F" w:rsidRDefault="00BD4654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531" w:type="dxa"/>
          </w:tcPr>
          <w:p w:rsidR="0054122F" w:rsidRPr="0054122F" w:rsidRDefault="00B016E8" w:rsidP="00271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209,1</w:t>
            </w:r>
          </w:p>
        </w:tc>
      </w:tr>
      <w:tr w:rsidR="00BD4654" w:rsidRPr="0054122F" w:rsidTr="0054122F">
        <w:tc>
          <w:tcPr>
            <w:tcW w:w="3793" w:type="dxa"/>
          </w:tcPr>
          <w:p w:rsidR="0054122F" w:rsidRPr="00BD4654" w:rsidRDefault="00BD4654" w:rsidP="00271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5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54122F" w:rsidRPr="00BD4654" w:rsidRDefault="00941C64" w:rsidP="00271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61235,4</w:t>
            </w:r>
          </w:p>
        </w:tc>
        <w:tc>
          <w:tcPr>
            <w:tcW w:w="1134" w:type="dxa"/>
          </w:tcPr>
          <w:p w:rsidR="0054122F" w:rsidRPr="00BD4654" w:rsidRDefault="00941C64" w:rsidP="00271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114329,1</w:t>
            </w:r>
          </w:p>
        </w:tc>
        <w:tc>
          <w:tcPr>
            <w:tcW w:w="992" w:type="dxa"/>
          </w:tcPr>
          <w:p w:rsidR="0054122F" w:rsidRPr="00BD4654" w:rsidRDefault="00941C64" w:rsidP="00271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142676,5</w:t>
            </w:r>
          </w:p>
        </w:tc>
        <w:tc>
          <w:tcPr>
            <w:tcW w:w="851" w:type="dxa"/>
          </w:tcPr>
          <w:p w:rsidR="0054122F" w:rsidRPr="00BD4654" w:rsidRDefault="00941C64" w:rsidP="00271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70863,8</w:t>
            </w:r>
          </w:p>
        </w:tc>
        <w:tc>
          <w:tcPr>
            <w:tcW w:w="567" w:type="dxa"/>
          </w:tcPr>
          <w:p w:rsidR="0054122F" w:rsidRPr="00BD4654" w:rsidRDefault="00941C64" w:rsidP="00271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49,7</w:t>
            </w:r>
          </w:p>
        </w:tc>
        <w:tc>
          <w:tcPr>
            <w:tcW w:w="531" w:type="dxa"/>
          </w:tcPr>
          <w:p w:rsidR="0054122F" w:rsidRPr="00BD4654" w:rsidRDefault="00B016E8" w:rsidP="00271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115,7</w:t>
            </w:r>
          </w:p>
        </w:tc>
      </w:tr>
    </w:tbl>
    <w:p w:rsidR="0054122F" w:rsidRDefault="0054122F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B42FE1" w:rsidRDefault="00C2762E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62E">
        <w:rPr>
          <w:rFonts w:ascii="Times New Roman" w:hAnsi="Times New Roman" w:cs="Times New Roman"/>
          <w:sz w:val="28"/>
          <w:szCs w:val="28"/>
        </w:rPr>
        <w:t xml:space="preserve"> С учетом изменений, внесенных в сводную бюджетную роспись, расходы утверждены в объеме </w:t>
      </w:r>
      <w:r w:rsidR="00D86878">
        <w:rPr>
          <w:rFonts w:ascii="Times New Roman" w:hAnsi="Times New Roman" w:cs="Times New Roman"/>
          <w:sz w:val="28"/>
          <w:szCs w:val="28"/>
        </w:rPr>
        <w:t>142676,5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рублей. По итогам I </w:t>
      </w:r>
      <w:r w:rsidR="00D86878">
        <w:rPr>
          <w:rFonts w:ascii="Times New Roman" w:hAnsi="Times New Roman" w:cs="Times New Roman"/>
          <w:sz w:val="28"/>
          <w:szCs w:val="28"/>
        </w:rPr>
        <w:t>полугодия</w:t>
      </w:r>
      <w:r w:rsidRPr="00C2762E">
        <w:rPr>
          <w:rFonts w:ascii="Times New Roman" w:hAnsi="Times New Roman" w:cs="Times New Roman"/>
          <w:sz w:val="28"/>
          <w:szCs w:val="28"/>
        </w:rPr>
        <w:t xml:space="preserve"> 201</w:t>
      </w:r>
      <w:r w:rsidR="00777F19">
        <w:rPr>
          <w:rFonts w:ascii="Times New Roman" w:hAnsi="Times New Roman" w:cs="Times New Roman"/>
          <w:sz w:val="28"/>
          <w:szCs w:val="28"/>
        </w:rPr>
        <w:t>7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 бюджета исполнены в объеме </w:t>
      </w:r>
      <w:r w:rsidR="00D86878">
        <w:rPr>
          <w:rFonts w:ascii="Times New Roman" w:hAnsi="Times New Roman" w:cs="Times New Roman"/>
          <w:sz w:val="28"/>
          <w:szCs w:val="28"/>
        </w:rPr>
        <w:t>70863,8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D86878">
        <w:rPr>
          <w:rFonts w:ascii="Times New Roman" w:hAnsi="Times New Roman" w:cs="Times New Roman"/>
          <w:sz w:val="28"/>
          <w:szCs w:val="28"/>
        </w:rPr>
        <w:t>49,7</w:t>
      </w:r>
      <w:r w:rsidR="00777F19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>% утвержденных бюджетных назначений. К уровню 201</w:t>
      </w:r>
      <w:r w:rsidR="00777F19">
        <w:rPr>
          <w:rFonts w:ascii="Times New Roman" w:hAnsi="Times New Roman" w:cs="Times New Roman"/>
          <w:sz w:val="28"/>
          <w:szCs w:val="28"/>
        </w:rPr>
        <w:t>6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исполнены на </w:t>
      </w:r>
      <w:r w:rsidR="00777F19">
        <w:rPr>
          <w:rFonts w:ascii="Times New Roman" w:hAnsi="Times New Roman" w:cs="Times New Roman"/>
          <w:sz w:val="28"/>
          <w:szCs w:val="28"/>
        </w:rPr>
        <w:t>1</w:t>
      </w:r>
      <w:r w:rsidR="00D86878">
        <w:rPr>
          <w:rFonts w:ascii="Times New Roman" w:hAnsi="Times New Roman" w:cs="Times New Roman"/>
          <w:sz w:val="28"/>
          <w:szCs w:val="28"/>
        </w:rPr>
        <w:t>15,7</w:t>
      </w:r>
      <w:r w:rsidRPr="00C2762E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777F19">
        <w:rPr>
          <w:rFonts w:ascii="Times New Roman" w:hAnsi="Times New Roman" w:cs="Times New Roman"/>
          <w:sz w:val="28"/>
          <w:szCs w:val="28"/>
        </w:rPr>
        <w:t xml:space="preserve"> Наибольший процент исполнения </w:t>
      </w:r>
      <w:r w:rsidR="00D86878">
        <w:rPr>
          <w:rFonts w:ascii="Times New Roman" w:hAnsi="Times New Roman" w:cs="Times New Roman"/>
          <w:sz w:val="28"/>
          <w:szCs w:val="28"/>
        </w:rPr>
        <w:t>76,7</w:t>
      </w:r>
      <w:r w:rsidR="00777F19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 xml:space="preserve">% сложился по </w:t>
      </w:r>
      <w:r w:rsidR="004E1E05">
        <w:rPr>
          <w:rFonts w:ascii="Times New Roman" w:hAnsi="Times New Roman" w:cs="Times New Roman"/>
          <w:sz w:val="28"/>
          <w:szCs w:val="28"/>
        </w:rPr>
        <w:t>ф</w:t>
      </w:r>
      <w:r w:rsidR="002F1A6B">
        <w:rPr>
          <w:rFonts w:ascii="Times New Roman" w:hAnsi="Times New Roman" w:cs="Times New Roman"/>
          <w:sz w:val="28"/>
          <w:szCs w:val="28"/>
        </w:rPr>
        <w:t xml:space="preserve">инансовому </w:t>
      </w:r>
      <w:r w:rsidR="00777F19">
        <w:rPr>
          <w:rFonts w:ascii="Times New Roman" w:hAnsi="Times New Roman" w:cs="Times New Roman"/>
          <w:sz w:val="28"/>
          <w:szCs w:val="28"/>
        </w:rPr>
        <w:t xml:space="preserve">отделу администрации </w:t>
      </w:r>
      <w:proofErr w:type="spellStart"/>
      <w:r w:rsidR="00777F19">
        <w:rPr>
          <w:rFonts w:ascii="Times New Roman" w:hAnsi="Times New Roman" w:cs="Times New Roman"/>
          <w:sz w:val="28"/>
          <w:szCs w:val="28"/>
        </w:rPr>
        <w:t>Рогнедин</w:t>
      </w:r>
      <w:r w:rsidR="002F1A6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F1A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762E">
        <w:rPr>
          <w:rFonts w:ascii="Times New Roman" w:hAnsi="Times New Roman" w:cs="Times New Roman"/>
          <w:sz w:val="28"/>
          <w:szCs w:val="28"/>
        </w:rPr>
        <w:t xml:space="preserve">, </w:t>
      </w:r>
      <w:r w:rsidR="002857BA">
        <w:rPr>
          <w:rFonts w:ascii="Times New Roman" w:hAnsi="Times New Roman" w:cs="Times New Roman"/>
          <w:sz w:val="28"/>
          <w:szCs w:val="28"/>
        </w:rPr>
        <w:t>наименьший</w:t>
      </w:r>
      <w:r w:rsidR="00777F19">
        <w:rPr>
          <w:rFonts w:ascii="Times New Roman" w:hAnsi="Times New Roman" w:cs="Times New Roman"/>
          <w:sz w:val="28"/>
          <w:szCs w:val="28"/>
        </w:rPr>
        <w:t xml:space="preserve"> ( </w:t>
      </w:r>
      <w:r w:rsidR="00D86878">
        <w:rPr>
          <w:rFonts w:ascii="Times New Roman" w:hAnsi="Times New Roman" w:cs="Times New Roman"/>
          <w:sz w:val="28"/>
          <w:szCs w:val="28"/>
        </w:rPr>
        <w:t xml:space="preserve">41,4 </w:t>
      </w:r>
      <w:r w:rsidR="00777F19">
        <w:rPr>
          <w:rFonts w:ascii="Times New Roman" w:hAnsi="Times New Roman" w:cs="Times New Roman"/>
          <w:sz w:val="28"/>
          <w:szCs w:val="28"/>
        </w:rPr>
        <w:t>% )</w:t>
      </w:r>
      <w:r w:rsidR="002857BA">
        <w:rPr>
          <w:rFonts w:ascii="Times New Roman" w:hAnsi="Times New Roman" w:cs="Times New Roman"/>
          <w:sz w:val="28"/>
          <w:szCs w:val="28"/>
        </w:rPr>
        <w:t xml:space="preserve"> – администрации </w:t>
      </w:r>
      <w:proofErr w:type="spellStart"/>
      <w:r w:rsidR="00777F19">
        <w:rPr>
          <w:rFonts w:ascii="Times New Roman" w:hAnsi="Times New Roman" w:cs="Times New Roman"/>
          <w:sz w:val="28"/>
          <w:szCs w:val="28"/>
        </w:rPr>
        <w:t>Рогнедин</w:t>
      </w:r>
      <w:r w:rsidR="002857B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857BA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2857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36C27" w:rsidRDefault="00A36C27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Согласно приложению №</w:t>
      </w:r>
      <w:r w:rsidR="00710C90">
        <w:rPr>
          <w:rFonts w:ascii="Times New Roman" w:hAnsi="Times New Roman" w:cs="Times New Roman"/>
          <w:sz w:val="28"/>
          <w:szCs w:val="28"/>
        </w:rPr>
        <w:t xml:space="preserve"> </w:t>
      </w:r>
      <w:r w:rsidR="007F7D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решения от 2</w:t>
      </w:r>
      <w:r w:rsidR="00710C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710C90">
        <w:rPr>
          <w:rFonts w:ascii="Times New Roman" w:hAnsi="Times New Roman" w:cs="Times New Roman"/>
          <w:sz w:val="28"/>
          <w:szCs w:val="28"/>
        </w:rPr>
        <w:t>6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10C90">
        <w:rPr>
          <w:rFonts w:ascii="Times New Roman" w:hAnsi="Times New Roman" w:cs="Times New Roman"/>
          <w:sz w:val="28"/>
          <w:szCs w:val="28"/>
        </w:rPr>
        <w:t xml:space="preserve"> </w:t>
      </w:r>
      <w:r w:rsidR="007F7D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0C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710C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6213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662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6621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662131">
        <w:rPr>
          <w:rFonts w:ascii="Times New Roman" w:hAnsi="Times New Roman" w:cs="Times New Roman"/>
          <w:sz w:val="28"/>
          <w:szCs w:val="28"/>
        </w:rPr>
        <w:t>7 год и на плановый 2018 и 2019 годы</w:t>
      </w:r>
      <w:r>
        <w:rPr>
          <w:rFonts w:ascii="Times New Roman" w:hAnsi="Times New Roman" w:cs="Times New Roman"/>
          <w:sz w:val="28"/>
          <w:szCs w:val="28"/>
        </w:rPr>
        <w:t>», исполнение бюджета осуществлялось в рамках 3 муниципальных программ.</w:t>
      </w:r>
      <w:proofErr w:type="gramEnd"/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уточненный объем финансирования муниципальных программ в соответствии со сводной бюджетной росписью на 201</w:t>
      </w:r>
      <w:r w:rsidR="008647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A7633E">
        <w:rPr>
          <w:rFonts w:ascii="Times New Roman" w:hAnsi="Times New Roman" w:cs="Times New Roman"/>
          <w:sz w:val="28"/>
          <w:szCs w:val="28"/>
        </w:rPr>
        <w:t>- 126290,0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99,</w:t>
      </w:r>
      <w:r w:rsidR="00A763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 расходов бюджета: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7AB">
        <w:rPr>
          <w:rFonts w:ascii="Times New Roman" w:hAnsi="Times New Roman" w:cs="Times New Roman"/>
          <w:b/>
          <w:sz w:val="28"/>
          <w:szCs w:val="28"/>
        </w:rPr>
        <w:t xml:space="preserve">- муниципальная программа «Реализация  полномочий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органа исполнительной власти местного</w:t>
      </w:r>
      <w:r w:rsidR="004E1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proofErr w:type="spellStart"/>
      <w:r w:rsidR="00454066" w:rsidRPr="008647AB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8647AB">
        <w:rPr>
          <w:rFonts w:ascii="Times New Roman" w:hAnsi="Times New Roman" w:cs="Times New Roman"/>
          <w:b/>
          <w:sz w:val="28"/>
          <w:szCs w:val="28"/>
        </w:rPr>
        <w:t>ск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8647A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а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(</w:t>
      </w:r>
      <w:r w:rsidRPr="008647AB">
        <w:rPr>
          <w:rFonts w:ascii="Times New Roman" w:hAnsi="Times New Roman" w:cs="Times New Roman"/>
          <w:b/>
          <w:sz w:val="28"/>
          <w:szCs w:val="28"/>
        </w:rPr>
        <w:t>201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7 – 2019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)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54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42">
        <w:rPr>
          <w:rFonts w:ascii="Times New Roman" w:hAnsi="Times New Roman" w:cs="Times New Roman"/>
          <w:sz w:val="28"/>
          <w:szCs w:val="28"/>
        </w:rPr>
        <w:t>65693,2</w:t>
      </w:r>
      <w:r w:rsidR="00454066">
        <w:rPr>
          <w:rFonts w:ascii="Times New Roman" w:hAnsi="Times New Roman" w:cs="Times New Roman"/>
          <w:sz w:val="28"/>
          <w:szCs w:val="28"/>
        </w:rPr>
        <w:t xml:space="preserve"> тыс. рублей, в том числе подпрограммы:</w:t>
      </w:r>
    </w:p>
    <w:p w:rsidR="00454066" w:rsidRDefault="00454066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</w:t>
      </w:r>
      <w:r w:rsidR="006B5742">
        <w:rPr>
          <w:rFonts w:ascii="Times New Roman" w:hAnsi="Times New Roman" w:cs="Times New Roman"/>
          <w:sz w:val="28"/>
          <w:szCs w:val="28"/>
        </w:rPr>
        <w:t>витие культуры и сохранение культу</w:t>
      </w:r>
      <w:r>
        <w:rPr>
          <w:rFonts w:ascii="Times New Roman" w:hAnsi="Times New Roman" w:cs="Times New Roman"/>
          <w:sz w:val="28"/>
          <w:szCs w:val="28"/>
        </w:rPr>
        <w:t xml:space="preserve">рного наследия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(2017 -2019 годы) </w:t>
      </w:r>
      <w:r w:rsidR="006B57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42">
        <w:rPr>
          <w:rFonts w:ascii="Times New Roman" w:hAnsi="Times New Roman" w:cs="Times New Roman"/>
          <w:sz w:val="28"/>
          <w:szCs w:val="28"/>
        </w:rPr>
        <w:t>8706,3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1 </w:t>
      </w:r>
      <w:r w:rsidR="00112B4B">
        <w:rPr>
          <w:rFonts w:ascii="Times New Roman" w:hAnsi="Times New Roman" w:cs="Times New Roman"/>
          <w:sz w:val="28"/>
          <w:szCs w:val="28"/>
        </w:rPr>
        <w:t>полугодия</w:t>
      </w:r>
      <w:r>
        <w:rPr>
          <w:rFonts w:ascii="Times New Roman" w:hAnsi="Times New Roman" w:cs="Times New Roman"/>
          <w:sz w:val="28"/>
          <w:szCs w:val="28"/>
        </w:rPr>
        <w:t xml:space="preserve"> 2017 года – </w:t>
      </w:r>
      <w:r w:rsidR="006B5742">
        <w:rPr>
          <w:rFonts w:ascii="Times New Roman" w:hAnsi="Times New Roman" w:cs="Times New Roman"/>
          <w:sz w:val="28"/>
          <w:szCs w:val="28"/>
        </w:rPr>
        <w:t>4677,6 тыс. рублей или 53,7</w:t>
      </w:r>
      <w:r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454066" w:rsidRDefault="00454066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647AB">
        <w:rPr>
          <w:rFonts w:ascii="Times New Roman" w:hAnsi="Times New Roman" w:cs="Times New Roman"/>
          <w:sz w:val="28"/>
          <w:szCs w:val="28"/>
        </w:rPr>
        <w:t xml:space="preserve">привлечение и закрепление медицинских кадров на территории </w:t>
      </w:r>
      <w:proofErr w:type="spellStart"/>
      <w:r w:rsidR="008647A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647AB">
        <w:rPr>
          <w:rFonts w:ascii="Times New Roman" w:hAnsi="Times New Roman" w:cs="Times New Roman"/>
          <w:sz w:val="28"/>
          <w:szCs w:val="28"/>
        </w:rPr>
        <w:t xml:space="preserve"> района (2017 -2019 годы) – 140,0 тыс. рублей, кассовое исполнение 1 </w:t>
      </w:r>
      <w:r w:rsidR="00112B4B">
        <w:rPr>
          <w:rFonts w:ascii="Times New Roman" w:hAnsi="Times New Roman" w:cs="Times New Roman"/>
          <w:sz w:val="28"/>
          <w:szCs w:val="28"/>
        </w:rPr>
        <w:t>полугодия</w:t>
      </w:r>
      <w:r w:rsidR="008647AB">
        <w:rPr>
          <w:rFonts w:ascii="Times New Roman" w:hAnsi="Times New Roman" w:cs="Times New Roman"/>
          <w:sz w:val="28"/>
          <w:szCs w:val="28"/>
        </w:rPr>
        <w:t xml:space="preserve"> 2017 года – </w:t>
      </w:r>
      <w:r w:rsidR="00112B4B">
        <w:rPr>
          <w:rFonts w:ascii="Times New Roman" w:hAnsi="Times New Roman" w:cs="Times New Roman"/>
          <w:sz w:val="28"/>
          <w:szCs w:val="28"/>
        </w:rPr>
        <w:t xml:space="preserve"> 60,0 тыс. рублей или 42,9</w:t>
      </w:r>
      <w:r w:rsidR="008647AB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8647AB" w:rsidRDefault="008647AB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жильем молодых семей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(2017 – 2019 годы) – </w:t>
      </w:r>
      <w:r w:rsidR="00112B4B">
        <w:rPr>
          <w:rFonts w:ascii="Times New Roman" w:hAnsi="Times New Roman" w:cs="Times New Roman"/>
          <w:sz w:val="28"/>
          <w:szCs w:val="28"/>
        </w:rPr>
        <w:t>1985,9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1 </w:t>
      </w:r>
      <w:r w:rsidR="00112B4B">
        <w:rPr>
          <w:rFonts w:ascii="Times New Roman" w:hAnsi="Times New Roman" w:cs="Times New Roman"/>
          <w:sz w:val="28"/>
          <w:szCs w:val="28"/>
        </w:rPr>
        <w:t xml:space="preserve">полугодия </w:t>
      </w:r>
      <w:r>
        <w:rPr>
          <w:rFonts w:ascii="Times New Roman" w:hAnsi="Times New Roman" w:cs="Times New Roman"/>
          <w:sz w:val="28"/>
          <w:szCs w:val="28"/>
        </w:rPr>
        <w:t xml:space="preserve"> 2017 года -0,0 процента;</w:t>
      </w:r>
    </w:p>
    <w:p w:rsidR="008647AB" w:rsidRDefault="008647AB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физической культуры и спорта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(2017 – 2019 годы) – 50,0 тыс. рублей, кассовое исполнение – </w:t>
      </w:r>
      <w:r w:rsidR="00112B4B">
        <w:rPr>
          <w:rFonts w:ascii="Times New Roman" w:hAnsi="Times New Roman" w:cs="Times New Roman"/>
          <w:sz w:val="28"/>
          <w:szCs w:val="28"/>
        </w:rPr>
        <w:t>28,9 тыс. рублей</w:t>
      </w:r>
      <w:proofErr w:type="gramStart"/>
      <w:r w:rsidR="00112B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12B4B">
        <w:rPr>
          <w:rFonts w:ascii="Times New Roman" w:hAnsi="Times New Roman" w:cs="Times New Roman"/>
          <w:sz w:val="28"/>
          <w:szCs w:val="28"/>
        </w:rPr>
        <w:t xml:space="preserve"> или 57,9 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7AB">
        <w:rPr>
          <w:rFonts w:ascii="Times New Roman" w:hAnsi="Times New Roman" w:cs="Times New Roman"/>
          <w:b/>
          <w:sz w:val="28"/>
          <w:szCs w:val="28"/>
        </w:rPr>
        <w:t xml:space="preserve">- муниципальная программа «Развитие </w:t>
      </w:r>
      <w:r w:rsidR="00E675B6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75B6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E675B6">
        <w:rPr>
          <w:rFonts w:ascii="Times New Roman" w:hAnsi="Times New Roman" w:cs="Times New Roman"/>
          <w:b/>
          <w:sz w:val="28"/>
          <w:szCs w:val="28"/>
        </w:rPr>
        <w:t xml:space="preserve"> района (2017</w:t>
      </w:r>
      <w:r w:rsidRPr="008647AB">
        <w:rPr>
          <w:rFonts w:ascii="Times New Roman" w:hAnsi="Times New Roman" w:cs="Times New Roman"/>
          <w:b/>
          <w:sz w:val="28"/>
          <w:szCs w:val="28"/>
        </w:rPr>
        <w:t>-</w:t>
      </w:r>
      <w:r w:rsidR="00E67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7AB">
        <w:rPr>
          <w:rFonts w:ascii="Times New Roman" w:hAnsi="Times New Roman" w:cs="Times New Roman"/>
          <w:b/>
          <w:sz w:val="28"/>
          <w:szCs w:val="28"/>
        </w:rPr>
        <w:t>201</w:t>
      </w:r>
      <w:r w:rsidR="00E675B6">
        <w:rPr>
          <w:rFonts w:ascii="Times New Roman" w:hAnsi="Times New Roman" w:cs="Times New Roman"/>
          <w:b/>
          <w:sz w:val="28"/>
          <w:szCs w:val="28"/>
        </w:rPr>
        <w:t>9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годы)»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12B4B">
        <w:rPr>
          <w:rFonts w:ascii="Times New Roman" w:hAnsi="Times New Roman" w:cs="Times New Roman"/>
          <w:sz w:val="28"/>
          <w:szCs w:val="28"/>
        </w:rPr>
        <w:t>66128,9</w:t>
      </w:r>
      <w:r w:rsidR="00E67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12B4B">
        <w:rPr>
          <w:rFonts w:ascii="Times New Roman" w:hAnsi="Times New Roman" w:cs="Times New Roman"/>
          <w:sz w:val="28"/>
          <w:szCs w:val="28"/>
        </w:rPr>
        <w:t>, кассовое исполнение 1 полугодия – 35601,1 тыс. рублей или 53,8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5B6" w:rsidRDefault="00E675B6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A7633E"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  «Управление муниципальными финансами </w:t>
      </w:r>
      <w:proofErr w:type="spellStart"/>
      <w:r w:rsidRPr="00A7633E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Pr="00A7633E">
        <w:rPr>
          <w:rFonts w:ascii="Times New Roman" w:hAnsi="Times New Roman" w:cs="Times New Roman"/>
          <w:b/>
          <w:sz w:val="28"/>
          <w:szCs w:val="28"/>
        </w:rPr>
        <w:t xml:space="preserve"> района  (2017 – 2019 годы)»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12B4B">
        <w:rPr>
          <w:rFonts w:ascii="Times New Roman" w:hAnsi="Times New Roman" w:cs="Times New Roman"/>
          <w:sz w:val="28"/>
          <w:szCs w:val="28"/>
        </w:rPr>
        <w:t>10004,1</w:t>
      </w:r>
      <w:r w:rsidR="00A7633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12B4B">
        <w:rPr>
          <w:rFonts w:ascii="Times New Roman" w:hAnsi="Times New Roman" w:cs="Times New Roman"/>
          <w:sz w:val="28"/>
          <w:szCs w:val="28"/>
        </w:rPr>
        <w:t>, кассовое исполнение 1 полугодия – 7764,4 тыс. рублей</w:t>
      </w:r>
      <w:proofErr w:type="gramStart"/>
      <w:r w:rsidR="00112B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12B4B">
        <w:rPr>
          <w:rFonts w:ascii="Times New Roman" w:hAnsi="Times New Roman" w:cs="Times New Roman"/>
          <w:sz w:val="28"/>
          <w:szCs w:val="28"/>
        </w:rPr>
        <w:t xml:space="preserve"> или 77,6 процента</w:t>
      </w:r>
      <w:r w:rsidR="00A7633E">
        <w:rPr>
          <w:rFonts w:ascii="Times New Roman" w:hAnsi="Times New Roman" w:cs="Times New Roman"/>
          <w:sz w:val="28"/>
          <w:szCs w:val="28"/>
        </w:rPr>
        <w:t>.</w:t>
      </w:r>
    </w:p>
    <w:p w:rsidR="00A7633E" w:rsidRDefault="00A7633E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916" w:rsidRDefault="00A41AEC" w:rsidP="003B6AC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об исполнении муниципальных программ представлена в таблице.</w:t>
      </w:r>
    </w:p>
    <w:p w:rsidR="003B6916" w:rsidRDefault="003B6ACB" w:rsidP="00D53C90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3B6ACB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2608"/>
        <w:gridCol w:w="1209"/>
        <w:gridCol w:w="1474"/>
        <w:gridCol w:w="1225"/>
        <w:gridCol w:w="1176"/>
        <w:gridCol w:w="696"/>
        <w:gridCol w:w="756"/>
      </w:tblGrid>
      <w:tr w:rsidR="003B6916" w:rsidRPr="0054122F" w:rsidTr="00623F40">
        <w:tc>
          <w:tcPr>
            <w:tcW w:w="3793" w:type="dxa"/>
          </w:tcPr>
          <w:p w:rsidR="003B6ACB" w:rsidRDefault="003B6ACB" w:rsidP="003B69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3B6916" w:rsidRPr="00541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B6916" w:rsidRPr="0054122F" w:rsidRDefault="003B6ACB" w:rsidP="003B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программы</w:t>
            </w:r>
            <w:r w:rsidR="003B6916" w:rsidRPr="00541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3B6916" w:rsidRPr="006B6679" w:rsidRDefault="003B6916" w:rsidP="00623F40">
            <w:pPr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B6916" w:rsidRPr="0054122F" w:rsidRDefault="003B6916" w:rsidP="006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на 1.07.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3B6916" w:rsidRPr="006B6679" w:rsidRDefault="003B6916" w:rsidP="00623F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на 2017 год</w:t>
            </w:r>
          </w:p>
          <w:p w:rsidR="003B6916" w:rsidRPr="0054122F" w:rsidRDefault="003B6916" w:rsidP="006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916" w:rsidRPr="006B6679" w:rsidRDefault="003B6916" w:rsidP="00623F40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Уточненная бюджетная роспись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B6916" w:rsidRPr="0054122F" w:rsidRDefault="003B6916" w:rsidP="006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год</w:t>
            </w:r>
          </w:p>
        </w:tc>
        <w:tc>
          <w:tcPr>
            <w:tcW w:w="851" w:type="dxa"/>
          </w:tcPr>
          <w:p w:rsidR="003B6916" w:rsidRPr="006B6679" w:rsidRDefault="003B6916" w:rsidP="00623F40">
            <w:pPr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B6916" w:rsidRPr="0054122F" w:rsidRDefault="003B6916" w:rsidP="006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на 1.07.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3B6916" w:rsidRDefault="003B6916" w:rsidP="00623F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исп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B6916" w:rsidRDefault="003B6916" w:rsidP="00623F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</w:t>
            </w:r>
            <w:proofErr w:type="spellEnd"/>
          </w:p>
          <w:p w:rsidR="003B6916" w:rsidRPr="0054122F" w:rsidRDefault="003B6916" w:rsidP="006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31" w:type="dxa"/>
          </w:tcPr>
          <w:p w:rsidR="003B6916" w:rsidRDefault="003B6916" w:rsidP="00623F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</w:t>
            </w:r>
            <w:proofErr w:type="spellEnd"/>
            <w:proofErr w:type="gramEnd"/>
          </w:p>
          <w:p w:rsidR="003B6916" w:rsidRDefault="003B6916" w:rsidP="00623F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</w:t>
            </w:r>
          </w:p>
          <w:p w:rsidR="003B6916" w:rsidRDefault="003B6916" w:rsidP="00623F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916" w:rsidRPr="0054122F" w:rsidRDefault="003B6916" w:rsidP="0062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 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B6916" w:rsidRPr="0054122F" w:rsidTr="00623F40">
        <w:tc>
          <w:tcPr>
            <w:tcW w:w="3793" w:type="dxa"/>
          </w:tcPr>
          <w:p w:rsidR="003B6916" w:rsidRPr="0054122F" w:rsidRDefault="003B6916" w:rsidP="006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</w:t>
            </w:r>
          </w:p>
        </w:tc>
        <w:tc>
          <w:tcPr>
            <w:tcW w:w="1276" w:type="dxa"/>
          </w:tcPr>
          <w:p w:rsidR="003B6916" w:rsidRPr="0054122F" w:rsidRDefault="003B6916" w:rsidP="006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2F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134" w:type="dxa"/>
          </w:tcPr>
          <w:p w:rsidR="003B6916" w:rsidRPr="0054122F" w:rsidRDefault="003B6916" w:rsidP="006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2F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992" w:type="dxa"/>
          </w:tcPr>
          <w:p w:rsidR="003B6916" w:rsidRPr="0054122F" w:rsidRDefault="003B6916" w:rsidP="006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2F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851" w:type="dxa"/>
          </w:tcPr>
          <w:p w:rsidR="003B6916" w:rsidRPr="0054122F" w:rsidRDefault="003B6916" w:rsidP="006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2F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567" w:type="dxa"/>
          </w:tcPr>
          <w:p w:rsidR="003B6916" w:rsidRPr="0054122F" w:rsidRDefault="003B6916" w:rsidP="006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2F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531" w:type="dxa"/>
          </w:tcPr>
          <w:p w:rsidR="003B6916" w:rsidRPr="0054122F" w:rsidRDefault="003B6916" w:rsidP="006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2F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</w:tr>
      <w:tr w:rsidR="003B6916" w:rsidRPr="0054122F" w:rsidTr="00623F40">
        <w:tc>
          <w:tcPr>
            <w:tcW w:w="3793" w:type="dxa"/>
          </w:tcPr>
          <w:p w:rsidR="003B6916" w:rsidRPr="0054122F" w:rsidRDefault="003B6ACB" w:rsidP="006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органа исполнительной власти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Рогнедин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276" w:type="dxa"/>
          </w:tcPr>
          <w:p w:rsidR="003B6916" w:rsidRPr="0054122F" w:rsidRDefault="000C511C" w:rsidP="006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22200,3</w:t>
            </w:r>
          </w:p>
        </w:tc>
        <w:tc>
          <w:tcPr>
            <w:tcW w:w="1134" w:type="dxa"/>
          </w:tcPr>
          <w:p w:rsidR="003B6916" w:rsidRPr="0054122F" w:rsidRDefault="000C511C" w:rsidP="006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45659,3</w:t>
            </w:r>
          </w:p>
        </w:tc>
        <w:tc>
          <w:tcPr>
            <w:tcW w:w="992" w:type="dxa"/>
          </w:tcPr>
          <w:p w:rsidR="003B6916" w:rsidRPr="0054122F" w:rsidRDefault="000C511C" w:rsidP="006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65693,2</w:t>
            </w:r>
          </w:p>
        </w:tc>
        <w:tc>
          <w:tcPr>
            <w:tcW w:w="851" w:type="dxa"/>
          </w:tcPr>
          <w:p w:rsidR="003B6916" w:rsidRPr="0054122F" w:rsidRDefault="000C511C" w:rsidP="006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27076,5</w:t>
            </w:r>
          </w:p>
        </w:tc>
        <w:tc>
          <w:tcPr>
            <w:tcW w:w="567" w:type="dxa"/>
          </w:tcPr>
          <w:p w:rsidR="003B6916" w:rsidRPr="0054122F" w:rsidRDefault="000C511C" w:rsidP="006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531" w:type="dxa"/>
          </w:tcPr>
          <w:p w:rsidR="003B6916" w:rsidRPr="0054122F" w:rsidRDefault="006B5742" w:rsidP="006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3B6916" w:rsidRPr="0054122F" w:rsidTr="00623F40">
        <w:tc>
          <w:tcPr>
            <w:tcW w:w="3793" w:type="dxa"/>
          </w:tcPr>
          <w:p w:rsidR="003B6916" w:rsidRPr="0054122F" w:rsidRDefault="003B6ACB" w:rsidP="006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«Развитие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Рогнедин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оды)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3B6916" w:rsidRPr="0054122F" w:rsidRDefault="000C511C" w:rsidP="006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35321,1</w:t>
            </w:r>
          </w:p>
        </w:tc>
        <w:tc>
          <w:tcPr>
            <w:tcW w:w="1134" w:type="dxa"/>
          </w:tcPr>
          <w:p w:rsidR="003B6916" w:rsidRPr="0054122F" w:rsidRDefault="000C511C" w:rsidP="006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62644,1</w:t>
            </w:r>
          </w:p>
        </w:tc>
        <w:tc>
          <w:tcPr>
            <w:tcW w:w="992" w:type="dxa"/>
          </w:tcPr>
          <w:p w:rsidR="003B6916" w:rsidRPr="0054122F" w:rsidRDefault="000C511C" w:rsidP="006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66128,9</w:t>
            </w:r>
          </w:p>
        </w:tc>
        <w:tc>
          <w:tcPr>
            <w:tcW w:w="851" w:type="dxa"/>
          </w:tcPr>
          <w:p w:rsidR="003B6916" w:rsidRPr="0054122F" w:rsidRDefault="000C511C" w:rsidP="006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35601,1</w:t>
            </w:r>
          </w:p>
        </w:tc>
        <w:tc>
          <w:tcPr>
            <w:tcW w:w="567" w:type="dxa"/>
          </w:tcPr>
          <w:p w:rsidR="003B6916" w:rsidRPr="0054122F" w:rsidRDefault="000C511C" w:rsidP="006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531" w:type="dxa"/>
          </w:tcPr>
          <w:p w:rsidR="003B6916" w:rsidRPr="0054122F" w:rsidRDefault="006B5742" w:rsidP="006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3B6916" w:rsidRPr="0054122F" w:rsidTr="00623F40">
        <w:tc>
          <w:tcPr>
            <w:tcW w:w="3793" w:type="dxa"/>
          </w:tcPr>
          <w:p w:rsidR="003B6916" w:rsidRPr="0054122F" w:rsidRDefault="003B6ACB" w:rsidP="006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(2017 – 2019 годы)»</w:t>
            </w:r>
          </w:p>
        </w:tc>
        <w:tc>
          <w:tcPr>
            <w:tcW w:w="1276" w:type="dxa"/>
          </w:tcPr>
          <w:p w:rsidR="003B6916" w:rsidRPr="0054122F" w:rsidRDefault="000C511C" w:rsidP="006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3714,0</w:t>
            </w:r>
          </w:p>
        </w:tc>
        <w:tc>
          <w:tcPr>
            <w:tcW w:w="1134" w:type="dxa"/>
          </w:tcPr>
          <w:p w:rsidR="003B6916" w:rsidRPr="0054122F" w:rsidRDefault="000C511C" w:rsidP="006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5145,4</w:t>
            </w:r>
          </w:p>
        </w:tc>
        <w:tc>
          <w:tcPr>
            <w:tcW w:w="992" w:type="dxa"/>
          </w:tcPr>
          <w:p w:rsidR="003B6916" w:rsidRPr="0054122F" w:rsidRDefault="000C511C" w:rsidP="006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10004,1</w:t>
            </w:r>
          </w:p>
        </w:tc>
        <w:tc>
          <w:tcPr>
            <w:tcW w:w="851" w:type="dxa"/>
          </w:tcPr>
          <w:p w:rsidR="003B6916" w:rsidRPr="0054122F" w:rsidRDefault="000C511C" w:rsidP="006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7764,4</w:t>
            </w:r>
          </w:p>
        </w:tc>
        <w:tc>
          <w:tcPr>
            <w:tcW w:w="567" w:type="dxa"/>
          </w:tcPr>
          <w:p w:rsidR="003B6916" w:rsidRPr="0054122F" w:rsidRDefault="000C511C" w:rsidP="006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531" w:type="dxa"/>
          </w:tcPr>
          <w:p w:rsidR="003B6916" w:rsidRPr="0054122F" w:rsidRDefault="006B5742" w:rsidP="006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209,1</w:t>
            </w:r>
          </w:p>
        </w:tc>
      </w:tr>
      <w:tr w:rsidR="003B6916" w:rsidRPr="0054122F" w:rsidTr="00623F40">
        <w:tc>
          <w:tcPr>
            <w:tcW w:w="3793" w:type="dxa"/>
          </w:tcPr>
          <w:p w:rsidR="003B6916" w:rsidRPr="006B6679" w:rsidRDefault="003B6ACB" w:rsidP="00623F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программная часть</w:t>
            </w:r>
          </w:p>
        </w:tc>
        <w:tc>
          <w:tcPr>
            <w:tcW w:w="1276" w:type="dxa"/>
          </w:tcPr>
          <w:p w:rsidR="003B6916" w:rsidRDefault="000C511C" w:rsidP="006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339,8</w:t>
            </w:r>
          </w:p>
        </w:tc>
        <w:tc>
          <w:tcPr>
            <w:tcW w:w="1134" w:type="dxa"/>
          </w:tcPr>
          <w:p w:rsidR="003B6916" w:rsidRDefault="000C511C" w:rsidP="006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880,3</w:t>
            </w:r>
          </w:p>
        </w:tc>
        <w:tc>
          <w:tcPr>
            <w:tcW w:w="992" w:type="dxa"/>
          </w:tcPr>
          <w:p w:rsidR="003B6916" w:rsidRDefault="000C511C" w:rsidP="006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850,2</w:t>
            </w:r>
          </w:p>
        </w:tc>
        <w:tc>
          <w:tcPr>
            <w:tcW w:w="851" w:type="dxa"/>
          </w:tcPr>
          <w:p w:rsidR="003B6916" w:rsidRDefault="000C511C" w:rsidP="006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421,8</w:t>
            </w:r>
          </w:p>
        </w:tc>
        <w:tc>
          <w:tcPr>
            <w:tcW w:w="567" w:type="dxa"/>
          </w:tcPr>
          <w:p w:rsidR="003B6916" w:rsidRDefault="000C511C" w:rsidP="006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531" w:type="dxa"/>
          </w:tcPr>
          <w:p w:rsidR="003B6916" w:rsidRDefault="006B5742" w:rsidP="00623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3B6916" w:rsidRPr="0054122F" w:rsidTr="00623F40">
        <w:tc>
          <w:tcPr>
            <w:tcW w:w="3793" w:type="dxa"/>
          </w:tcPr>
          <w:p w:rsidR="003B6916" w:rsidRPr="00BD4654" w:rsidRDefault="003B6916" w:rsidP="00623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65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B6916" w:rsidRPr="00BD4654" w:rsidRDefault="000C511C" w:rsidP="00623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61235,4</w:t>
            </w:r>
          </w:p>
        </w:tc>
        <w:tc>
          <w:tcPr>
            <w:tcW w:w="1134" w:type="dxa"/>
          </w:tcPr>
          <w:p w:rsidR="003B6916" w:rsidRPr="00BD4654" w:rsidRDefault="000C511C" w:rsidP="00623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114329,1</w:t>
            </w:r>
          </w:p>
        </w:tc>
        <w:tc>
          <w:tcPr>
            <w:tcW w:w="992" w:type="dxa"/>
          </w:tcPr>
          <w:p w:rsidR="003B6916" w:rsidRPr="00BD4654" w:rsidRDefault="000C511C" w:rsidP="00623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142676,5</w:t>
            </w:r>
          </w:p>
        </w:tc>
        <w:tc>
          <w:tcPr>
            <w:tcW w:w="851" w:type="dxa"/>
          </w:tcPr>
          <w:p w:rsidR="003B6916" w:rsidRPr="00BD4654" w:rsidRDefault="000C511C" w:rsidP="00623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70863,8</w:t>
            </w:r>
          </w:p>
        </w:tc>
        <w:tc>
          <w:tcPr>
            <w:tcW w:w="567" w:type="dxa"/>
          </w:tcPr>
          <w:p w:rsidR="003B6916" w:rsidRPr="00BD4654" w:rsidRDefault="000C511C" w:rsidP="00623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49,7</w:t>
            </w:r>
          </w:p>
        </w:tc>
        <w:tc>
          <w:tcPr>
            <w:tcW w:w="531" w:type="dxa"/>
          </w:tcPr>
          <w:p w:rsidR="003B6916" w:rsidRPr="00BD4654" w:rsidRDefault="006B5742" w:rsidP="00623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115,7</w:t>
            </w:r>
          </w:p>
        </w:tc>
      </w:tr>
    </w:tbl>
    <w:p w:rsidR="003B6916" w:rsidRDefault="003B6916" w:rsidP="003B6916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A36C27" w:rsidRDefault="00D53C90" w:rsidP="000C511C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7240A" w:rsidRDefault="0007240A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6B5742">
        <w:rPr>
          <w:rFonts w:ascii="Times New Roman" w:hAnsi="Times New Roman" w:cs="Times New Roman"/>
          <w:sz w:val="28"/>
          <w:szCs w:val="28"/>
        </w:rPr>
        <w:t>полугодия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CB8">
        <w:rPr>
          <w:rFonts w:ascii="Times New Roman" w:hAnsi="Times New Roman" w:cs="Times New Roman"/>
          <w:sz w:val="28"/>
          <w:szCs w:val="28"/>
        </w:rPr>
        <w:t>201</w:t>
      </w:r>
      <w:r w:rsidR="00A763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</w:t>
      </w:r>
      <w:r w:rsidR="006B5742">
        <w:rPr>
          <w:rFonts w:ascii="Times New Roman" w:hAnsi="Times New Roman" w:cs="Times New Roman"/>
          <w:sz w:val="28"/>
          <w:szCs w:val="28"/>
        </w:rPr>
        <w:t>70863,8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B5742">
        <w:rPr>
          <w:rFonts w:ascii="Times New Roman" w:hAnsi="Times New Roman" w:cs="Times New Roman"/>
          <w:sz w:val="28"/>
          <w:szCs w:val="28"/>
        </w:rPr>
        <w:t>49,7</w:t>
      </w:r>
      <w:r w:rsidR="00A76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бюджетных ассигнований, утвержденных сводной бюджетной росписью с учетом изменений на отчетную дату.</w:t>
      </w: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="0007240A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уровня сложилось исполнение по </w:t>
      </w:r>
      <w:r w:rsidR="00061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763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1AEC" w:rsidRDefault="00A41AEC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</w:t>
      </w:r>
      <w:r w:rsidR="00A7633E">
        <w:rPr>
          <w:rFonts w:ascii="Times New Roman" w:hAnsi="Times New Roman" w:cs="Times New Roman"/>
          <w:sz w:val="28"/>
          <w:szCs w:val="28"/>
        </w:rPr>
        <w:t xml:space="preserve"> программа «Реализация </w:t>
      </w:r>
      <w:r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A7633E"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 местного самоуправления </w:t>
      </w:r>
      <w:proofErr w:type="spellStart"/>
      <w:r w:rsidR="00A7633E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A7633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63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633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763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A763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A763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6B5742">
        <w:rPr>
          <w:rFonts w:ascii="Times New Roman" w:hAnsi="Times New Roman" w:cs="Times New Roman"/>
          <w:sz w:val="28"/>
          <w:szCs w:val="28"/>
        </w:rPr>
        <w:t>41,2</w:t>
      </w:r>
      <w:r w:rsidR="0006117C">
        <w:rPr>
          <w:rFonts w:ascii="Times New Roman" w:hAnsi="Times New Roman" w:cs="Times New Roman"/>
          <w:sz w:val="28"/>
          <w:szCs w:val="28"/>
        </w:rPr>
        <w:t xml:space="preserve"> </w:t>
      </w:r>
      <w:r w:rsidR="0007240A">
        <w:rPr>
          <w:rFonts w:ascii="Times New Roman" w:hAnsi="Times New Roman" w:cs="Times New Roman"/>
          <w:sz w:val="28"/>
          <w:szCs w:val="28"/>
        </w:rPr>
        <w:t>процента</w:t>
      </w:r>
      <w:r w:rsidR="00A7633E">
        <w:rPr>
          <w:rFonts w:ascii="Times New Roman" w:hAnsi="Times New Roman" w:cs="Times New Roman"/>
          <w:sz w:val="28"/>
          <w:szCs w:val="28"/>
        </w:rPr>
        <w:t>.</w:t>
      </w:r>
    </w:p>
    <w:p w:rsidR="006D283A" w:rsidRDefault="007A22C9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программная часть бюджета исполнена в сумме </w:t>
      </w:r>
      <w:r w:rsidR="006B5742">
        <w:rPr>
          <w:rFonts w:ascii="Times New Roman" w:hAnsi="Times New Roman" w:cs="Times New Roman"/>
          <w:sz w:val="28"/>
          <w:szCs w:val="28"/>
        </w:rPr>
        <w:t>421,8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B5742">
        <w:rPr>
          <w:rFonts w:ascii="Times New Roman" w:hAnsi="Times New Roman" w:cs="Times New Roman"/>
          <w:sz w:val="28"/>
          <w:szCs w:val="28"/>
        </w:rPr>
        <w:t>49,6</w:t>
      </w:r>
      <w:r>
        <w:rPr>
          <w:rFonts w:ascii="Times New Roman" w:hAnsi="Times New Roman" w:cs="Times New Roman"/>
          <w:sz w:val="28"/>
          <w:szCs w:val="28"/>
        </w:rPr>
        <w:t xml:space="preserve"> процента. Расходы отнесены на обеспечение деятельности законодательного (представительног</w:t>
      </w:r>
      <w:r w:rsidR="006D28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D283A">
        <w:rPr>
          <w:rFonts w:ascii="Times New Roman" w:hAnsi="Times New Roman" w:cs="Times New Roman"/>
          <w:sz w:val="28"/>
          <w:szCs w:val="28"/>
        </w:rPr>
        <w:t xml:space="preserve">и контрольного </w:t>
      </w:r>
      <w:r>
        <w:rPr>
          <w:rFonts w:ascii="Times New Roman" w:hAnsi="Times New Roman" w:cs="Times New Roman"/>
          <w:sz w:val="28"/>
          <w:szCs w:val="28"/>
        </w:rPr>
        <w:t>органа муниципального образования</w:t>
      </w:r>
      <w:r w:rsidR="006D283A">
        <w:rPr>
          <w:rFonts w:ascii="Times New Roman" w:hAnsi="Times New Roman" w:cs="Times New Roman"/>
          <w:sz w:val="28"/>
          <w:szCs w:val="28"/>
        </w:rPr>
        <w:t>.</w:t>
      </w:r>
    </w:p>
    <w:p w:rsidR="00B61906" w:rsidRPr="004E7DC3" w:rsidRDefault="004E7DC3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61906" w:rsidRPr="004E7DC3">
        <w:rPr>
          <w:rFonts w:ascii="Times New Roman" w:hAnsi="Times New Roman" w:cs="Times New Roman"/>
          <w:sz w:val="28"/>
          <w:szCs w:val="28"/>
        </w:rPr>
        <w:t xml:space="preserve">Порядок использования бюджетных ассигнований резервного фонда администрации </w:t>
      </w:r>
      <w:proofErr w:type="spellStart"/>
      <w:r w:rsidR="00B61906" w:rsidRPr="004E7DC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61906" w:rsidRPr="004E7DC3">
        <w:rPr>
          <w:rFonts w:ascii="Times New Roman" w:hAnsi="Times New Roman" w:cs="Times New Roman"/>
          <w:sz w:val="28"/>
          <w:szCs w:val="28"/>
        </w:rPr>
        <w:t xml:space="preserve"> района установлен постановлением администрации </w:t>
      </w:r>
      <w:proofErr w:type="spellStart"/>
      <w:r w:rsidR="00B61906" w:rsidRPr="004E7DC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61906" w:rsidRPr="004E7DC3">
        <w:rPr>
          <w:rFonts w:ascii="Times New Roman" w:hAnsi="Times New Roman" w:cs="Times New Roman"/>
          <w:sz w:val="28"/>
          <w:szCs w:val="28"/>
        </w:rPr>
        <w:t xml:space="preserve"> района от 04.07.2014 года № 185.</w:t>
      </w:r>
    </w:p>
    <w:p w:rsidR="00B61906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  <w:t>В соотв</w:t>
      </w:r>
      <w:r w:rsidR="004E7DC3" w:rsidRPr="004E7DC3">
        <w:rPr>
          <w:rFonts w:ascii="Times New Roman" w:hAnsi="Times New Roman" w:cs="Times New Roman"/>
          <w:sz w:val="28"/>
          <w:szCs w:val="28"/>
        </w:rPr>
        <w:t>етствии с решением от 28.12.2016</w:t>
      </w:r>
      <w:r w:rsidRPr="004E7DC3">
        <w:rPr>
          <w:rFonts w:ascii="Times New Roman" w:hAnsi="Times New Roman" w:cs="Times New Roman"/>
          <w:sz w:val="28"/>
          <w:szCs w:val="28"/>
        </w:rPr>
        <w:t xml:space="preserve"> года № 5-1</w:t>
      </w:r>
      <w:r w:rsidR="004E7DC3" w:rsidRPr="004E7DC3">
        <w:rPr>
          <w:rFonts w:ascii="Times New Roman" w:hAnsi="Times New Roman" w:cs="Times New Roman"/>
          <w:sz w:val="28"/>
          <w:szCs w:val="28"/>
        </w:rPr>
        <w:t>68</w:t>
      </w:r>
      <w:r w:rsidRPr="004E7DC3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4E7DC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E7DC3" w:rsidRPr="004E7DC3">
        <w:rPr>
          <w:rFonts w:ascii="Times New Roman" w:hAnsi="Times New Roman" w:cs="Times New Roman"/>
          <w:sz w:val="28"/>
          <w:szCs w:val="28"/>
        </w:rPr>
        <w:t xml:space="preserve"> муниципального  района  на 2017</w:t>
      </w:r>
      <w:r w:rsidRPr="004E7DC3">
        <w:rPr>
          <w:rFonts w:ascii="Times New Roman" w:hAnsi="Times New Roman" w:cs="Times New Roman"/>
          <w:sz w:val="28"/>
          <w:szCs w:val="28"/>
        </w:rPr>
        <w:t xml:space="preserve">  год</w:t>
      </w:r>
      <w:r w:rsidR="004E7DC3" w:rsidRPr="004E7DC3">
        <w:rPr>
          <w:rFonts w:ascii="Times New Roman" w:hAnsi="Times New Roman" w:cs="Times New Roman"/>
          <w:sz w:val="28"/>
          <w:szCs w:val="28"/>
        </w:rPr>
        <w:t xml:space="preserve"> и на плановый 2018 и 2019 годы</w:t>
      </w:r>
      <w:r w:rsidRPr="004E7DC3">
        <w:rPr>
          <w:rFonts w:ascii="Times New Roman" w:hAnsi="Times New Roman" w:cs="Times New Roman"/>
          <w:sz w:val="28"/>
          <w:szCs w:val="28"/>
        </w:rPr>
        <w:t>»</w:t>
      </w:r>
      <w:r w:rsidR="004E7DC3" w:rsidRPr="004E7DC3">
        <w:rPr>
          <w:rFonts w:ascii="Times New Roman" w:hAnsi="Times New Roman" w:cs="Times New Roman"/>
          <w:sz w:val="28"/>
          <w:szCs w:val="28"/>
        </w:rPr>
        <w:t xml:space="preserve">, </w:t>
      </w:r>
      <w:r w:rsidRPr="004E7DC3">
        <w:rPr>
          <w:rFonts w:ascii="Times New Roman" w:hAnsi="Times New Roman" w:cs="Times New Roman"/>
          <w:sz w:val="28"/>
          <w:szCs w:val="28"/>
        </w:rPr>
        <w:t xml:space="preserve"> резервный фонд администрации на 201</w:t>
      </w:r>
      <w:r w:rsidR="004E7DC3" w:rsidRPr="004E7DC3">
        <w:rPr>
          <w:rFonts w:ascii="Times New Roman" w:hAnsi="Times New Roman" w:cs="Times New Roman"/>
          <w:sz w:val="28"/>
          <w:szCs w:val="28"/>
        </w:rPr>
        <w:t>7</w:t>
      </w:r>
      <w:r w:rsidRPr="004E7DC3">
        <w:rPr>
          <w:rFonts w:ascii="Times New Roman" w:hAnsi="Times New Roman" w:cs="Times New Roman"/>
          <w:sz w:val="28"/>
          <w:szCs w:val="28"/>
        </w:rPr>
        <w:t xml:space="preserve"> год утв</w:t>
      </w:r>
      <w:r w:rsidR="00A86BD8" w:rsidRPr="004E7DC3">
        <w:rPr>
          <w:rFonts w:ascii="Times New Roman" w:hAnsi="Times New Roman" w:cs="Times New Roman"/>
          <w:sz w:val="28"/>
          <w:szCs w:val="28"/>
        </w:rPr>
        <w:t>ержден в сумме  1</w:t>
      </w:r>
      <w:r w:rsidR="006B5742">
        <w:rPr>
          <w:rFonts w:ascii="Times New Roman" w:hAnsi="Times New Roman" w:cs="Times New Roman"/>
          <w:sz w:val="28"/>
          <w:szCs w:val="28"/>
        </w:rPr>
        <w:t>50,0 тыс. рублей, с учетом уточненного объема – в сумме 119,9 тыс. рублей.</w:t>
      </w:r>
    </w:p>
    <w:p w:rsidR="00B61906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  <w:t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 г № 65н, расходование средств резервного фонда отражено по соответствующим разделам классификации расходов, исходя из отраслевой и ведомственной принадлежности.</w:t>
      </w:r>
    </w:p>
    <w:p w:rsidR="00A36C27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</w:r>
      <w:r w:rsidR="004E7DC3" w:rsidRPr="004E7DC3">
        <w:rPr>
          <w:rFonts w:ascii="Times New Roman" w:hAnsi="Times New Roman" w:cs="Times New Roman"/>
          <w:sz w:val="28"/>
          <w:szCs w:val="28"/>
        </w:rPr>
        <w:t xml:space="preserve"> К</w:t>
      </w:r>
      <w:r w:rsidRPr="004E7DC3">
        <w:rPr>
          <w:rFonts w:ascii="Times New Roman" w:hAnsi="Times New Roman" w:cs="Times New Roman"/>
          <w:sz w:val="28"/>
          <w:szCs w:val="28"/>
        </w:rPr>
        <w:t>ассовое исполнение расходо</w:t>
      </w:r>
      <w:r w:rsidR="004E7DC3" w:rsidRPr="004E7DC3">
        <w:rPr>
          <w:rFonts w:ascii="Times New Roman" w:hAnsi="Times New Roman" w:cs="Times New Roman"/>
          <w:sz w:val="28"/>
          <w:szCs w:val="28"/>
        </w:rPr>
        <w:t>в резервного фонда администрацией</w:t>
      </w:r>
      <w:r w:rsidRPr="004E7DC3"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="00A86BD8" w:rsidRPr="004E7DC3">
        <w:rPr>
          <w:rFonts w:ascii="Times New Roman" w:hAnsi="Times New Roman" w:cs="Times New Roman"/>
          <w:sz w:val="28"/>
          <w:szCs w:val="28"/>
        </w:rPr>
        <w:t>не исполнялось.</w:t>
      </w:r>
    </w:p>
    <w:p w:rsidR="0031490B" w:rsidRDefault="00884785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По состоянию на 01.01.201</w:t>
      </w:r>
      <w:r w:rsidR="00DD327B">
        <w:rPr>
          <w:szCs w:val="28"/>
        </w:rPr>
        <w:t>7</w:t>
      </w:r>
      <w:r>
        <w:rPr>
          <w:szCs w:val="28"/>
        </w:rPr>
        <w:t xml:space="preserve"> года объем кредиторской задолженности отражен в сводной отчетности об исполнении бюджета в объеме </w:t>
      </w:r>
      <w:r w:rsidR="00DD327B">
        <w:rPr>
          <w:szCs w:val="28"/>
        </w:rPr>
        <w:t>71193,5</w:t>
      </w:r>
      <w:r>
        <w:rPr>
          <w:szCs w:val="28"/>
        </w:rPr>
        <w:t xml:space="preserve"> тыс. рублей, на 01.0</w:t>
      </w:r>
      <w:r w:rsidR="00DD327B">
        <w:rPr>
          <w:szCs w:val="28"/>
        </w:rPr>
        <w:t>4</w:t>
      </w:r>
      <w:r>
        <w:rPr>
          <w:szCs w:val="28"/>
        </w:rPr>
        <w:t>.201</w:t>
      </w:r>
      <w:r w:rsidR="00DD327B">
        <w:rPr>
          <w:szCs w:val="28"/>
        </w:rPr>
        <w:t>7</w:t>
      </w:r>
      <w:r>
        <w:rPr>
          <w:szCs w:val="28"/>
        </w:rPr>
        <w:t xml:space="preserve"> года </w:t>
      </w:r>
      <w:r w:rsidR="00DD327B">
        <w:rPr>
          <w:szCs w:val="28"/>
        </w:rPr>
        <w:t>–</w:t>
      </w:r>
      <w:r>
        <w:rPr>
          <w:szCs w:val="28"/>
        </w:rPr>
        <w:t xml:space="preserve"> </w:t>
      </w:r>
      <w:r w:rsidR="00DD327B">
        <w:rPr>
          <w:szCs w:val="28"/>
        </w:rPr>
        <w:t>7631,3</w:t>
      </w:r>
      <w:r>
        <w:rPr>
          <w:szCs w:val="28"/>
        </w:rPr>
        <w:t xml:space="preserve"> тыс. рублей. Отмечено </w:t>
      </w:r>
      <w:r w:rsidR="0005550E">
        <w:rPr>
          <w:szCs w:val="28"/>
        </w:rPr>
        <w:t>повышение</w:t>
      </w:r>
      <w:r>
        <w:rPr>
          <w:szCs w:val="28"/>
        </w:rPr>
        <w:t xml:space="preserve"> задолженности в сумме </w:t>
      </w:r>
      <w:r w:rsidR="00DD327B">
        <w:rPr>
          <w:szCs w:val="28"/>
        </w:rPr>
        <w:t>63562,2</w:t>
      </w:r>
      <w:r w:rsidR="0005550E">
        <w:rPr>
          <w:szCs w:val="28"/>
        </w:rPr>
        <w:t xml:space="preserve"> </w:t>
      </w:r>
      <w:r>
        <w:rPr>
          <w:szCs w:val="28"/>
        </w:rPr>
        <w:t xml:space="preserve">тыс. рублей, или на </w:t>
      </w:r>
      <w:r w:rsidR="00DD327B">
        <w:rPr>
          <w:szCs w:val="28"/>
        </w:rPr>
        <w:t>6,1</w:t>
      </w:r>
      <w:r w:rsidR="0031490B">
        <w:rPr>
          <w:szCs w:val="28"/>
        </w:rPr>
        <w:t xml:space="preserve"> процента.</w:t>
      </w:r>
    </w:p>
    <w:p w:rsidR="00544267" w:rsidRDefault="00E060FD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Сведения по кредиторской задолженности  составлены отдельно по каждому виду финансового обеспечения (КВФО </w:t>
      </w:r>
      <w:r w:rsidRPr="00E060FD">
        <w:rPr>
          <w:szCs w:val="28"/>
          <w:u w:val="single"/>
        </w:rPr>
        <w:t>1,</w:t>
      </w:r>
      <w:r>
        <w:rPr>
          <w:szCs w:val="28"/>
        </w:rPr>
        <w:t xml:space="preserve"> </w:t>
      </w:r>
      <w:hyperlink r:id="rId11" w:history="1">
        <w:r w:rsidRPr="00E060FD">
          <w:rPr>
            <w:rStyle w:val="ad"/>
            <w:color w:val="auto"/>
            <w:szCs w:val="28"/>
          </w:rPr>
          <w:t>2</w:t>
        </w:r>
      </w:hyperlink>
      <w:r w:rsidRPr="00E060FD">
        <w:rPr>
          <w:szCs w:val="28"/>
        </w:rPr>
        <w:t xml:space="preserve">,  </w:t>
      </w:r>
      <w:hyperlink r:id="rId12" w:history="1">
        <w:r w:rsidRPr="00E060FD">
          <w:rPr>
            <w:rStyle w:val="ad"/>
            <w:color w:val="auto"/>
            <w:szCs w:val="28"/>
          </w:rPr>
          <w:t>4</w:t>
        </w:r>
      </w:hyperlink>
      <w:r w:rsidRPr="00E060FD">
        <w:rPr>
          <w:szCs w:val="28"/>
        </w:rPr>
        <w:t xml:space="preserve">,  </w:t>
      </w:r>
      <w:hyperlink r:id="rId13" w:history="1">
        <w:r w:rsidRPr="00E060FD">
          <w:rPr>
            <w:rStyle w:val="ad"/>
            <w:color w:val="auto"/>
            <w:szCs w:val="28"/>
          </w:rPr>
          <w:t>5</w:t>
        </w:r>
      </w:hyperlink>
      <w:r>
        <w:rPr>
          <w:szCs w:val="28"/>
        </w:rPr>
        <w:t>)</w:t>
      </w:r>
      <w:r w:rsidR="00544267">
        <w:rPr>
          <w:szCs w:val="28"/>
        </w:rPr>
        <w:t>: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1 – бюджетные средства в казенных учреждениях;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2 – Собственные доходы;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4 – Субсидии на выполнение муниципального задания;</w:t>
      </w:r>
    </w:p>
    <w:p w:rsidR="00884785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5 - </w:t>
      </w:r>
      <w:r w:rsidR="00884785">
        <w:rPr>
          <w:szCs w:val="28"/>
        </w:rPr>
        <w:t xml:space="preserve"> </w:t>
      </w:r>
      <w:r>
        <w:rPr>
          <w:szCs w:val="28"/>
        </w:rPr>
        <w:t>Субсидии на иные цели в бюджетных учреждениях.</w:t>
      </w:r>
    </w:p>
    <w:p w:rsidR="00A36C27" w:rsidRDefault="00A36C27" w:rsidP="00E060FD">
      <w:pPr>
        <w:pStyle w:val="ac"/>
        <w:widowControl w:val="0"/>
        <w:ind w:firstLine="720"/>
        <w:jc w:val="right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Номер (код) счета бюджетного учета</w:t>
            </w:r>
          </w:p>
        </w:tc>
        <w:tc>
          <w:tcPr>
            <w:tcW w:w="2392" w:type="dxa"/>
          </w:tcPr>
          <w:p w:rsidR="00E060FD" w:rsidRDefault="00DA152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01.01</w:t>
            </w:r>
            <w:r w:rsidR="00084E86">
              <w:rPr>
                <w:szCs w:val="28"/>
              </w:rPr>
              <w:t>.2017,</w:t>
            </w:r>
          </w:p>
          <w:p w:rsidR="00B13676" w:rsidRDefault="00084E86" w:rsidP="00084E86">
            <w:pPr>
              <w:pStyle w:val="ac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B13676">
              <w:rPr>
                <w:szCs w:val="28"/>
              </w:rPr>
              <w:t>тыс. рублей</w:t>
            </w:r>
          </w:p>
          <w:p w:rsidR="00B13676" w:rsidRDefault="00B13676" w:rsidP="00E060FD">
            <w:pPr>
              <w:pStyle w:val="ac"/>
              <w:widowControl w:val="0"/>
              <w:rPr>
                <w:szCs w:val="28"/>
              </w:rPr>
            </w:pPr>
          </w:p>
        </w:tc>
        <w:tc>
          <w:tcPr>
            <w:tcW w:w="2393" w:type="dxa"/>
          </w:tcPr>
          <w:p w:rsidR="00084E86" w:rsidRDefault="00DA152B" w:rsidP="00084E86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01.07</w:t>
            </w:r>
            <w:r w:rsidR="00E060FD">
              <w:rPr>
                <w:szCs w:val="28"/>
              </w:rPr>
              <w:t>.201</w:t>
            </w:r>
            <w:r w:rsidR="00084E86">
              <w:rPr>
                <w:szCs w:val="28"/>
              </w:rPr>
              <w:t xml:space="preserve">7, </w:t>
            </w:r>
          </w:p>
          <w:p w:rsidR="00E060FD" w:rsidRDefault="00084E86" w:rsidP="00084E86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  <w:r w:rsidR="00E060FD">
              <w:rPr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E060FD" w:rsidRDefault="00DA152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01.07</w:t>
            </w:r>
            <w:r w:rsidR="00084E86">
              <w:rPr>
                <w:szCs w:val="28"/>
              </w:rPr>
              <w:t>.2016,</w:t>
            </w:r>
          </w:p>
          <w:p w:rsidR="00084E86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</w:p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1 205</w:t>
            </w:r>
          </w:p>
        </w:tc>
        <w:tc>
          <w:tcPr>
            <w:tcW w:w="2392" w:type="dxa"/>
          </w:tcPr>
          <w:p w:rsidR="00E060FD" w:rsidRDefault="00DA152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180,2</w:t>
            </w:r>
          </w:p>
        </w:tc>
        <w:tc>
          <w:tcPr>
            <w:tcW w:w="2393" w:type="dxa"/>
          </w:tcPr>
          <w:p w:rsidR="00E060FD" w:rsidRDefault="00DA152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DA152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1 208</w:t>
            </w:r>
          </w:p>
        </w:tc>
        <w:tc>
          <w:tcPr>
            <w:tcW w:w="2392" w:type="dxa"/>
          </w:tcPr>
          <w:p w:rsidR="00E060FD" w:rsidRDefault="00DA152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2393" w:type="dxa"/>
          </w:tcPr>
          <w:p w:rsidR="00E060FD" w:rsidRDefault="00DA152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20,7</w:t>
            </w:r>
          </w:p>
        </w:tc>
        <w:tc>
          <w:tcPr>
            <w:tcW w:w="2393" w:type="dxa"/>
          </w:tcPr>
          <w:p w:rsidR="00E060FD" w:rsidRDefault="00DA152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43,1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1 302</w:t>
            </w:r>
          </w:p>
        </w:tc>
        <w:tc>
          <w:tcPr>
            <w:tcW w:w="2392" w:type="dxa"/>
          </w:tcPr>
          <w:p w:rsidR="00E060FD" w:rsidRDefault="00DA152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1757,3</w:t>
            </w:r>
          </w:p>
        </w:tc>
        <w:tc>
          <w:tcPr>
            <w:tcW w:w="2393" w:type="dxa"/>
          </w:tcPr>
          <w:p w:rsidR="00E060FD" w:rsidRDefault="00DA152B" w:rsidP="00DA152B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4659,6</w:t>
            </w:r>
          </w:p>
        </w:tc>
        <w:tc>
          <w:tcPr>
            <w:tcW w:w="2393" w:type="dxa"/>
          </w:tcPr>
          <w:p w:rsidR="00E060FD" w:rsidRDefault="00DA152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4050,4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1 303</w:t>
            </w:r>
          </w:p>
        </w:tc>
        <w:tc>
          <w:tcPr>
            <w:tcW w:w="2392" w:type="dxa"/>
          </w:tcPr>
          <w:p w:rsidR="00E060FD" w:rsidRDefault="00DA152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427,8</w:t>
            </w:r>
          </w:p>
        </w:tc>
        <w:tc>
          <w:tcPr>
            <w:tcW w:w="2393" w:type="dxa"/>
          </w:tcPr>
          <w:p w:rsidR="00E060FD" w:rsidRDefault="00DA152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510,7</w:t>
            </w:r>
          </w:p>
        </w:tc>
        <w:tc>
          <w:tcPr>
            <w:tcW w:w="2393" w:type="dxa"/>
          </w:tcPr>
          <w:p w:rsidR="00E060FD" w:rsidRDefault="00DA152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1010,2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1 304</w:t>
            </w:r>
          </w:p>
        </w:tc>
        <w:tc>
          <w:tcPr>
            <w:tcW w:w="2392" w:type="dxa"/>
          </w:tcPr>
          <w:p w:rsidR="00E060FD" w:rsidRDefault="00DA152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DA152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14,9</w:t>
            </w:r>
          </w:p>
        </w:tc>
        <w:tc>
          <w:tcPr>
            <w:tcW w:w="2393" w:type="dxa"/>
          </w:tcPr>
          <w:p w:rsidR="00E060FD" w:rsidRDefault="00DA152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23,0</w:t>
            </w:r>
          </w:p>
        </w:tc>
      </w:tr>
      <w:tr w:rsidR="00E060FD" w:rsidTr="00E060FD">
        <w:tc>
          <w:tcPr>
            <w:tcW w:w="2392" w:type="dxa"/>
          </w:tcPr>
          <w:p w:rsidR="00E060FD" w:rsidRPr="00544267" w:rsidRDefault="00E060FD" w:rsidP="00E060FD">
            <w:pPr>
              <w:pStyle w:val="ac"/>
              <w:widowControl w:val="0"/>
              <w:rPr>
                <w:b/>
                <w:szCs w:val="28"/>
              </w:rPr>
            </w:pPr>
            <w:r w:rsidRPr="0054426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544267" w:rsidRDefault="00DA152B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2365,4</w:t>
            </w:r>
          </w:p>
        </w:tc>
        <w:tc>
          <w:tcPr>
            <w:tcW w:w="2393" w:type="dxa"/>
          </w:tcPr>
          <w:p w:rsidR="00E060FD" w:rsidRPr="00544267" w:rsidRDefault="00DA152B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5205,9</w:t>
            </w:r>
          </w:p>
        </w:tc>
        <w:tc>
          <w:tcPr>
            <w:tcW w:w="2393" w:type="dxa"/>
          </w:tcPr>
          <w:p w:rsidR="00E060FD" w:rsidRPr="00544267" w:rsidRDefault="00DA152B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5126,7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2 205</w:t>
            </w:r>
          </w:p>
        </w:tc>
        <w:tc>
          <w:tcPr>
            <w:tcW w:w="2392" w:type="dxa"/>
          </w:tcPr>
          <w:p w:rsidR="00E060FD" w:rsidRDefault="00DA152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DA152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0,4</w:t>
            </w:r>
          </w:p>
        </w:tc>
        <w:tc>
          <w:tcPr>
            <w:tcW w:w="2393" w:type="dxa"/>
          </w:tcPr>
          <w:p w:rsidR="00E060FD" w:rsidRDefault="00DA152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2 208</w:t>
            </w:r>
          </w:p>
        </w:tc>
        <w:tc>
          <w:tcPr>
            <w:tcW w:w="2392" w:type="dxa"/>
          </w:tcPr>
          <w:p w:rsidR="00E060FD" w:rsidRDefault="00DA152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8,8</w:t>
            </w:r>
          </w:p>
        </w:tc>
        <w:tc>
          <w:tcPr>
            <w:tcW w:w="2393" w:type="dxa"/>
          </w:tcPr>
          <w:p w:rsidR="00E060FD" w:rsidRDefault="00DA152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17,5</w:t>
            </w:r>
          </w:p>
        </w:tc>
        <w:tc>
          <w:tcPr>
            <w:tcW w:w="2393" w:type="dxa"/>
          </w:tcPr>
          <w:p w:rsidR="00E060FD" w:rsidRDefault="00DA152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24,2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2 302</w:t>
            </w:r>
          </w:p>
        </w:tc>
        <w:tc>
          <w:tcPr>
            <w:tcW w:w="2392" w:type="dxa"/>
          </w:tcPr>
          <w:p w:rsidR="00E060FD" w:rsidRDefault="00DA152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194,8</w:t>
            </w:r>
          </w:p>
        </w:tc>
        <w:tc>
          <w:tcPr>
            <w:tcW w:w="2393" w:type="dxa"/>
          </w:tcPr>
          <w:p w:rsidR="00E060FD" w:rsidRDefault="00DA152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209,6</w:t>
            </w:r>
          </w:p>
        </w:tc>
        <w:tc>
          <w:tcPr>
            <w:tcW w:w="2393" w:type="dxa"/>
          </w:tcPr>
          <w:p w:rsidR="00E060FD" w:rsidRDefault="00DA152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219,8</w:t>
            </w:r>
          </w:p>
        </w:tc>
      </w:tr>
      <w:tr w:rsidR="00E060FD" w:rsidTr="00E060FD">
        <w:tc>
          <w:tcPr>
            <w:tcW w:w="2392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2 303</w:t>
            </w:r>
          </w:p>
        </w:tc>
        <w:tc>
          <w:tcPr>
            <w:tcW w:w="2392" w:type="dxa"/>
          </w:tcPr>
          <w:p w:rsidR="00E060FD" w:rsidRDefault="00DA152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DA152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5,3</w:t>
            </w:r>
          </w:p>
        </w:tc>
        <w:tc>
          <w:tcPr>
            <w:tcW w:w="2393" w:type="dxa"/>
          </w:tcPr>
          <w:p w:rsidR="00E060FD" w:rsidRDefault="00DA152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Pr="009834E0" w:rsidRDefault="009834E0" w:rsidP="00E060FD">
            <w:pPr>
              <w:pStyle w:val="ac"/>
              <w:widowControl w:val="0"/>
              <w:rPr>
                <w:b/>
                <w:szCs w:val="28"/>
              </w:rPr>
            </w:pPr>
            <w:r w:rsidRPr="009834E0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9834E0" w:rsidRDefault="00DA152B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203,5</w:t>
            </w:r>
          </w:p>
        </w:tc>
        <w:tc>
          <w:tcPr>
            <w:tcW w:w="2393" w:type="dxa"/>
          </w:tcPr>
          <w:p w:rsidR="00E060FD" w:rsidRPr="009834E0" w:rsidRDefault="00DA152B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232,8</w:t>
            </w:r>
          </w:p>
        </w:tc>
        <w:tc>
          <w:tcPr>
            <w:tcW w:w="2393" w:type="dxa"/>
          </w:tcPr>
          <w:p w:rsidR="00E060FD" w:rsidRPr="009834E0" w:rsidRDefault="00DA152B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244,2</w:t>
            </w:r>
          </w:p>
        </w:tc>
      </w:tr>
      <w:tr w:rsidR="00E060FD" w:rsidTr="00E060FD">
        <w:tc>
          <w:tcPr>
            <w:tcW w:w="2392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4 208</w:t>
            </w:r>
          </w:p>
        </w:tc>
        <w:tc>
          <w:tcPr>
            <w:tcW w:w="2392" w:type="dxa"/>
          </w:tcPr>
          <w:p w:rsidR="00E060FD" w:rsidRDefault="0088133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88133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22,6</w:t>
            </w:r>
          </w:p>
        </w:tc>
        <w:tc>
          <w:tcPr>
            <w:tcW w:w="2393" w:type="dxa"/>
          </w:tcPr>
          <w:p w:rsidR="00E060FD" w:rsidRDefault="0088133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65,8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4 302</w:t>
            </w:r>
          </w:p>
        </w:tc>
        <w:tc>
          <w:tcPr>
            <w:tcW w:w="2392" w:type="dxa"/>
          </w:tcPr>
          <w:p w:rsidR="00E060FD" w:rsidRDefault="00881331" w:rsidP="00A36C27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3150,8</w:t>
            </w:r>
          </w:p>
        </w:tc>
        <w:tc>
          <w:tcPr>
            <w:tcW w:w="2393" w:type="dxa"/>
          </w:tcPr>
          <w:p w:rsidR="00E060FD" w:rsidRDefault="0088133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3067,2</w:t>
            </w:r>
          </w:p>
        </w:tc>
        <w:tc>
          <w:tcPr>
            <w:tcW w:w="2393" w:type="dxa"/>
          </w:tcPr>
          <w:p w:rsidR="00E060FD" w:rsidRDefault="0088133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5010,7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4 303</w:t>
            </w:r>
          </w:p>
        </w:tc>
        <w:tc>
          <w:tcPr>
            <w:tcW w:w="2392" w:type="dxa"/>
          </w:tcPr>
          <w:p w:rsidR="00E060FD" w:rsidRDefault="0088133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1315,3</w:t>
            </w:r>
          </w:p>
        </w:tc>
        <w:tc>
          <w:tcPr>
            <w:tcW w:w="2393" w:type="dxa"/>
          </w:tcPr>
          <w:p w:rsidR="00E060FD" w:rsidRDefault="0088133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2340,9</w:t>
            </w:r>
          </w:p>
        </w:tc>
        <w:tc>
          <w:tcPr>
            <w:tcW w:w="2393" w:type="dxa"/>
          </w:tcPr>
          <w:p w:rsidR="00E060FD" w:rsidRDefault="0088133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4399,3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A36C27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4 304</w:t>
            </w:r>
          </w:p>
        </w:tc>
        <w:tc>
          <w:tcPr>
            <w:tcW w:w="2392" w:type="dxa"/>
          </w:tcPr>
          <w:p w:rsidR="00E060FD" w:rsidRDefault="0088133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26,9</w:t>
            </w:r>
          </w:p>
        </w:tc>
        <w:tc>
          <w:tcPr>
            <w:tcW w:w="2393" w:type="dxa"/>
          </w:tcPr>
          <w:p w:rsidR="00E060FD" w:rsidRDefault="0088133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53,7</w:t>
            </w:r>
          </w:p>
        </w:tc>
        <w:tc>
          <w:tcPr>
            <w:tcW w:w="2393" w:type="dxa"/>
          </w:tcPr>
          <w:p w:rsidR="00E060FD" w:rsidRDefault="0088133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71,1</w:t>
            </w:r>
          </w:p>
        </w:tc>
      </w:tr>
      <w:tr w:rsidR="00E060FD" w:rsidTr="00E060FD">
        <w:tc>
          <w:tcPr>
            <w:tcW w:w="2392" w:type="dxa"/>
          </w:tcPr>
          <w:p w:rsidR="00E060FD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 w:rsidRPr="00A36C2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A36C27" w:rsidRDefault="00881331" w:rsidP="00A36C27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4493,1</w:t>
            </w:r>
          </w:p>
        </w:tc>
        <w:tc>
          <w:tcPr>
            <w:tcW w:w="2393" w:type="dxa"/>
          </w:tcPr>
          <w:p w:rsidR="00E060FD" w:rsidRPr="00A36C27" w:rsidRDefault="00881331" w:rsidP="00084E86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5484,4</w:t>
            </w:r>
          </w:p>
        </w:tc>
        <w:tc>
          <w:tcPr>
            <w:tcW w:w="2393" w:type="dxa"/>
          </w:tcPr>
          <w:p w:rsidR="00E060FD" w:rsidRPr="00A36C27" w:rsidRDefault="00881331" w:rsidP="00A36C27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9546,9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5 208</w:t>
            </w:r>
          </w:p>
        </w:tc>
        <w:tc>
          <w:tcPr>
            <w:tcW w:w="2392" w:type="dxa"/>
          </w:tcPr>
          <w:p w:rsidR="00E060FD" w:rsidRDefault="0088133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88133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88133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5 302</w:t>
            </w:r>
          </w:p>
        </w:tc>
        <w:tc>
          <w:tcPr>
            <w:tcW w:w="2392" w:type="dxa"/>
          </w:tcPr>
          <w:p w:rsidR="00E060FD" w:rsidRDefault="0088133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131,4</w:t>
            </w:r>
          </w:p>
        </w:tc>
        <w:tc>
          <w:tcPr>
            <w:tcW w:w="2393" w:type="dxa"/>
          </w:tcPr>
          <w:p w:rsidR="00E060FD" w:rsidRDefault="0088133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131,4</w:t>
            </w:r>
          </w:p>
        </w:tc>
        <w:tc>
          <w:tcPr>
            <w:tcW w:w="2393" w:type="dxa"/>
          </w:tcPr>
          <w:p w:rsidR="00E060FD" w:rsidRDefault="0088133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133,1</w:t>
            </w:r>
          </w:p>
        </w:tc>
      </w:tr>
      <w:tr w:rsidR="00881331" w:rsidTr="00E060FD">
        <w:tc>
          <w:tcPr>
            <w:tcW w:w="2392" w:type="dxa"/>
          </w:tcPr>
          <w:p w:rsidR="00881331" w:rsidRDefault="0088133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5 303</w:t>
            </w:r>
          </w:p>
        </w:tc>
        <w:tc>
          <w:tcPr>
            <w:tcW w:w="2392" w:type="dxa"/>
          </w:tcPr>
          <w:p w:rsidR="00881331" w:rsidRDefault="0088133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881331" w:rsidRDefault="0088133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2,0</w:t>
            </w:r>
          </w:p>
        </w:tc>
        <w:tc>
          <w:tcPr>
            <w:tcW w:w="2393" w:type="dxa"/>
          </w:tcPr>
          <w:p w:rsidR="00881331" w:rsidRDefault="0088133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 w:rsidRPr="00A36C2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A36C27" w:rsidRDefault="00881331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131,4</w:t>
            </w:r>
          </w:p>
        </w:tc>
        <w:tc>
          <w:tcPr>
            <w:tcW w:w="2393" w:type="dxa"/>
          </w:tcPr>
          <w:p w:rsidR="00E060FD" w:rsidRPr="00A36C27" w:rsidRDefault="00881331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133,4</w:t>
            </w:r>
          </w:p>
        </w:tc>
        <w:tc>
          <w:tcPr>
            <w:tcW w:w="2393" w:type="dxa"/>
          </w:tcPr>
          <w:p w:rsidR="00E060FD" w:rsidRPr="00A36C27" w:rsidRDefault="00881331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133,1</w:t>
            </w:r>
          </w:p>
        </w:tc>
      </w:tr>
      <w:tr w:rsidR="00A36C27" w:rsidTr="00E060FD">
        <w:tc>
          <w:tcPr>
            <w:tcW w:w="2392" w:type="dxa"/>
          </w:tcPr>
          <w:p w:rsid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A36C27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Всего </w:t>
            </w:r>
          </w:p>
        </w:tc>
        <w:tc>
          <w:tcPr>
            <w:tcW w:w="2392" w:type="dxa"/>
          </w:tcPr>
          <w:p w:rsidR="00084E86" w:rsidRDefault="00084E86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881331" w:rsidRPr="00A36C27" w:rsidRDefault="00881331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7193,5</w:t>
            </w:r>
          </w:p>
        </w:tc>
        <w:tc>
          <w:tcPr>
            <w:tcW w:w="2393" w:type="dxa"/>
          </w:tcPr>
          <w:p w:rsid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881331" w:rsidRPr="00A36C27" w:rsidRDefault="00881331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11056,6</w:t>
            </w:r>
          </w:p>
        </w:tc>
        <w:tc>
          <w:tcPr>
            <w:tcW w:w="2393" w:type="dxa"/>
          </w:tcPr>
          <w:p w:rsidR="008E7AA7" w:rsidRDefault="008E7AA7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881331" w:rsidRPr="00A36C27" w:rsidRDefault="00881331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15050,9</w:t>
            </w:r>
          </w:p>
        </w:tc>
      </w:tr>
    </w:tbl>
    <w:p w:rsidR="00A04806" w:rsidRDefault="00A04806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85" w:rsidRDefault="00884785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 задолженность носит текущий характер, просроченная задолженность отсутствует. </w:t>
      </w:r>
    </w:p>
    <w:p w:rsidR="000927BD" w:rsidRDefault="000927BD" w:rsidP="00092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Информация по итогам данного экспертно-аналитического мероприятия направлена главе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  размещена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927BD" w:rsidRDefault="000927BD" w:rsidP="00092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806" w:rsidRDefault="00A04806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EEF" w:rsidRDefault="00494A50" w:rsidP="00101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4A5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="007D4B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                                                                   </w:t>
      </w: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706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0706C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D97029" w:rsidRDefault="00D97029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3AB" w:rsidRDefault="003413AB" w:rsidP="007D4B15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04806" w:rsidSect="006A1065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E80" w:rsidRDefault="00572E80" w:rsidP="006A1065">
      <w:pPr>
        <w:spacing w:after="0" w:line="240" w:lineRule="auto"/>
      </w:pPr>
      <w:r>
        <w:separator/>
      </w:r>
    </w:p>
  </w:endnote>
  <w:endnote w:type="continuationSeparator" w:id="0">
    <w:p w:rsidR="00572E80" w:rsidRDefault="00572E80" w:rsidP="006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E80" w:rsidRDefault="00572E80" w:rsidP="006A1065">
      <w:pPr>
        <w:spacing w:after="0" w:line="240" w:lineRule="auto"/>
      </w:pPr>
      <w:r>
        <w:separator/>
      </w:r>
    </w:p>
  </w:footnote>
  <w:footnote w:type="continuationSeparator" w:id="0">
    <w:p w:rsidR="00572E80" w:rsidRDefault="00572E80" w:rsidP="006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4683"/>
      <w:docPartObj>
        <w:docPartGallery w:val="Page Numbers (Top of Page)"/>
        <w:docPartUnique/>
      </w:docPartObj>
    </w:sdtPr>
    <w:sdtEndPr/>
    <w:sdtContent>
      <w:p w:rsidR="00525DFE" w:rsidRDefault="00525DF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7B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25DFE" w:rsidRDefault="00525D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2D2600"/>
    <w:multiLevelType w:val="hybridMultilevel"/>
    <w:tmpl w:val="07FC8E5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BF9"/>
    <w:rsid w:val="0000667C"/>
    <w:rsid w:val="00011DCD"/>
    <w:rsid w:val="00014908"/>
    <w:rsid w:val="000176A9"/>
    <w:rsid w:val="00023275"/>
    <w:rsid w:val="00032B0C"/>
    <w:rsid w:val="00036E63"/>
    <w:rsid w:val="00040871"/>
    <w:rsid w:val="000523AA"/>
    <w:rsid w:val="0005550E"/>
    <w:rsid w:val="0006117C"/>
    <w:rsid w:val="0007240A"/>
    <w:rsid w:val="0007279C"/>
    <w:rsid w:val="000814E6"/>
    <w:rsid w:val="000840F5"/>
    <w:rsid w:val="00084E86"/>
    <w:rsid w:val="00087EFB"/>
    <w:rsid w:val="000927BD"/>
    <w:rsid w:val="000B67E1"/>
    <w:rsid w:val="000C156B"/>
    <w:rsid w:val="000C511C"/>
    <w:rsid w:val="000E33B8"/>
    <w:rsid w:val="000F18AB"/>
    <w:rsid w:val="00101046"/>
    <w:rsid w:val="00104665"/>
    <w:rsid w:val="00104CB5"/>
    <w:rsid w:val="0010706C"/>
    <w:rsid w:val="001114A7"/>
    <w:rsid w:val="00112B4B"/>
    <w:rsid w:val="00121018"/>
    <w:rsid w:val="00127028"/>
    <w:rsid w:val="00131D7F"/>
    <w:rsid w:val="00140C6E"/>
    <w:rsid w:val="00153706"/>
    <w:rsid w:val="0016257C"/>
    <w:rsid w:val="00166A8C"/>
    <w:rsid w:val="00176648"/>
    <w:rsid w:val="00193390"/>
    <w:rsid w:val="001A6777"/>
    <w:rsid w:val="001B539E"/>
    <w:rsid w:val="001B7AA9"/>
    <w:rsid w:val="001C25FB"/>
    <w:rsid w:val="001C5991"/>
    <w:rsid w:val="001D3B39"/>
    <w:rsid w:val="001E1B52"/>
    <w:rsid w:val="001F783A"/>
    <w:rsid w:val="002007B1"/>
    <w:rsid w:val="00242A03"/>
    <w:rsid w:val="00250E9F"/>
    <w:rsid w:val="00257DE3"/>
    <w:rsid w:val="00265FDC"/>
    <w:rsid w:val="00266F64"/>
    <w:rsid w:val="00271458"/>
    <w:rsid w:val="00272B1D"/>
    <w:rsid w:val="002731EA"/>
    <w:rsid w:val="002828B9"/>
    <w:rsid w:val="002857BA"/>
    <w:rsid w:val="002874C9"/>
    <w:rsid w:val="00294E7E"/>
    <w:rsid w:val="0029516D"/>
    <w:rsid w:val="002A44B5"/>
    <w:rsid w:val="002C59AE"/>
    <w:rsid w:val="002C5BD6"/>
    <w:rsid w:val="002C69D7"/>
    <w:rsid w:val="002D4FF4"/>
    <w:rsid w:val="002E4451"/>
    <w:rsid w:val="002E5DB7"/>
    <w:rsid w:val="002F1A6B"/>
    <w:rsid w:val="002F3C03"/>
    <w:rsid w:val="002F7C07"/>
    <w:rsid w:val="002F7CBF"/>
    <w:rsid w:val="00305907"/>
    <w:rsid w:val="00305BA5"/>
    <w:rsid w:val="003066B3"/>
    <w:rsid w:val="00307F05"/>
    <w:rsid w:val="003122E6"/>
    <w:rsid w:val="003133AD"/>
    <w:rsid w:val="0031490B"/>
    <w:rsid w:val="00325067"/>
    <w:rsid w:val="003263DC"/>
    <w:rsid w:val="003323A0"/>
    <w:rsid w:val="00340DE2"/>
    <w:rsid w:val="003413AB"/>
    <w:rsid w:val="00344E0A"/>
    <w:rsid w:val="00353C90"/>
    <w:rsid w:val="00354B85"/>
    <w:rsid w:val="00356660"/>
    <w:rsid w:val="003666C0"/>
    <w:rsid w:val="00367B50"/>
    <w:rsid w:val="003771AD"/>
    <w:rsid w:val="003820CF"/>
    <w:rsid w:val="0038303A"/>
    <w:rsid w:val="00385EEF"/>
    <w:rsid w:val="003878E2"/>
    <w:rsid w:val="003B3CDA"/>
    <w:rsid w:val="003B6916"/>
    <w:rsid w:val="003B6ACB"/>
    <w:rsid w:val="003C4C1F"/>
    <w:rsid w:val="003D108A"/>
    <w:rsid w:val="003D7E3B"/>
    <w:rsid w:val="003E0A2E"/>
    <w:rsid w:val="003F1D3E"/>
    <w:rsid w:val="003F7511"/>
    <w:rsid w:val="00400A0C"/>
    <w:rsid w:val="0040510C"/>
    <w:rsid w:val="004168D8"/>
    <w:rsid w:val="00454066"/>
    <w:rsid w:val="00454A25"/>
    <w:rsid w:val="004621A2"/>
    <w:rsid w:val="00465E54"/>
    <w:rsid w:val="0047074F"/>
    <w:rsid w:val="00470918"/>
    <w:rsid w:val="0047637B"/>
    <w:rsid w:val="0049034E"/>
    <w:rsid w:val="004916CE"/>
    <w:rsid w:val="00494A50"/>
    <w:rsid w:val="004A0B5B"/>
    <w:rsid w:val="004A29E9"/>
    <w:rsid w:val="004A69C7"/>
    <w:rsid w:val="004D4045"/>
    <w:rsid w:val="004D4ABA"/>
    <w:rsid w:val="004E1E05"/>
    <w:rsid w:val="004E3381"/>
    <w:rsid w:val="004E3C72"/>
    <w:rsid w:val="004E7DC3"/>
    <w:rsid w:val="004F3B0E"/>
    <w:rsid w:val="00503C9C"/>
    <w:rsid w:val="00504D19"/>
    <w:rsid w:val="00507A3B"/>
    <w:rsid w:val="0051034D"/>
    <w:rsid w:val="0051267E"/>
    <w:rsid w:val="0051777B"/>
    <w:rsid w:val="005221DD"/>
    <w:rsid w:val="00525DFE"/>
    <w:rsid w:val="0054122F"/>
    <w:rsid w:val="005425C6"/>
    <w:rsid w:val="00544267"/>
    <w:rsid w:val="00547127"/>
    <w:rsid w:val="00566A72"/>
    <w:rsid w:val="00571BBD"/>
    <w:rsid w:val="00572E80"/>
    <w:rsid w:val="005735F0"/>
    <w:rsid w:val="00575BF6"/>
    <w:rsid w:val="005924E0"/>
    <w:rsid w:val="00595E72"/>
    <w:rsid w:val="00596B3D"/>
    <w:rsid w:val="005A3CED"/>
    <w:rsid w:val="005B7622"/>
    <w:rsid w:val="005C386E"/>
    <w:rsid w:val="005C6238"/>
    <w:rsid w:val="005C7DD6"/>
    <w:rsid w:val="005D05FD"/>
    <w:rsid w:val="005D0B5D"/>
    <w:rsid w:val="005D5A13"/>
    <w:rsid w:val="005D75EC"/>
    <w:rsid w:val="005F2039"/>
    <w:rsid w:val="006053EB"/>
    <w:rsid w:val="00605C8F"/>
    <w:rsid w:val="00614482"/>
    <w:rsid w:val="00622C65"/>
    <w:rsid w:val="006312B1"/>
    <w:rsid w:val="00631324"/>
    <w:rsid w:val="00643FBC"/>
    <w:rsid w:val="00644B50"/>
    <w:rsid w:val="00644D1D"/>
    <w:rsid w:val="00645319"/>
    <w:rsid w:val="00650617"/>
    <w:rsid w:val="00655C16"/>
    <w:rsid w:val="00662131"/>
    <w:rsid w:val="006848BB"/>
    <w:rsid w:val="006A1065"/>
    <w:rsid w:val="006A444A"/>
    <w:rsid w:val="006B5742"/>
    <w:rsid w:val="006C6C97"/>
    <w:rsid w:val="006D1BF2"/>
    <w:rsid w:val="006D283A"/>
    <w:rsid w:val="006E3D99"/>
    <w:rsid w:val="006E6205"/>
    <w:rsid w:val="006F3907"/>
    <w:rsid w:val="006F6B36"/>
    <w:rsid w:val="007007D4"/>
    <w:rsid w:val="00710C90"/>
    <w:rsid w:val="00710C95"/>
    <w:rsid w:val="0071105E"/>
    <w:rsid w:val="00714744"/>
    <w:rsid w:val="00723C9A"/>
    <w:rsid w:val="00723E95"/>
    <w:rsid w:val="00732D5D"/>
    <w:rsid w:val="007536D2"/>
    <w:rsid w:val="00753769"/>
    <w:rsid w:val="00754B09"/>
    <w:rsid w:val="0075632F"/>
    <w:rsid w:val="00771A32"/>
    <w:rsid w:val="007762FA"/>
    <w:rsid w:val="00777F19"/>
    <w:rsid w:val="00784AF1"/>
    <w:rsid w:val="007A02C8"/>
    <w:rsid w:val="007A22C9"/>
    <w:rsid w:val="007A30E3"/>
    <w:rsid w:val="007C4CDF"/>
    <w:rsid w:val="007C5F9A"/>
    <w:rsid w:val="007C727E"/>
    <w:rsid w:val="007D4B15"/>
    <w:rsid w:val="007E5238"/>
    <w:rsid w:val="007F078F"/>
    <w:rsid w:val="007F432C"/>
    <w:rsid w:val="007F7DE4"/>
    <w:rsid w:val="00800E74"/>
    <w:rsid w:val="00811200"/>
    <w:rsid w:val="008119AF"/>
    <w:rsid w:val="00812B96"/>
    <w:rsid w:val="0081472C"/>
    <w:rsid w:val="00821170"/>
    <w:rsid w:val="008213E3"/>
    <w:rsid w:val="00822B30"/>
    <w:rsid w:val="0083080F"/>
    <w:rsid w:val="008377C5"/>
    <w:rsid w:val="00851153"/>
    <w:rsid w:val="00854923"/>
    <w:rsid w:val="008647AB"/>
    <w:rsid w:val="00873F11"/>
    <w:rsid w:val="0087610B"/>
    <w:rsid w:val="00880CE9"/>
    <w:rsid w:val="00881331"/>
    <w:rsid w:val="00883933"/>
    <w:rsid w:val="00884785"/>
    <w:rsid w:val="00885A7C"/>
    <w:rsid w:val="00893A6F"/>
    <w:rsid w:val="008D1073"/>
    <w:rsid w:val="008E4110"/>
    <w:rsid w:val="008E67BE"/>
    <w:rsid w:val="008E67E4"/>
    <w:rsid w:val="008E7AA7"/>
    <w:rsid w:val="0091033C"/>
    <w:rsid w:val="00920FCC"/>
    <w:rsid w:val="0092248D"/>
    <w:rsid w:val="00930DEE"/>
    <w:rsid w:val="009364B8"/>
    <w:rsid w:val="00941C64"/>
    <w:rsid w:val="009461AD"/>
    <w:rsid w:val="00983344"/>
    <w:rsid w:val="009834E0"/>
    <w:rsid w:val="00991498"/>
    <w:rsid w:val="00993147"/>
    <w:rsid w:val="00996211"/>
    <w:rsid w:val="009A4696"/>
    <w:rsid w:val="009A6CEA"/>
    <w:rsid w:val="009B6164"/>
    <w:rsid w:val="009B76D6"/>
    <w:rsid w:val="009C6E7B"/>
    <w:rsid w:val="009E05A0"/>
    <w:rsid w:val="009E5861"/>
    <w:rsid w:val="009E6863"/>
    <w:rsid w:val="009E70FC"/>
    <w:rsid w:val="00A0299A"/>
    <w:rsid w:val="00A03ACA"/>
    <w:rsid w:val="00A04806"/>
    <w:rsid w:val="00A162EC"/>
    <w:rsid w:val="00A17103"/>
    <w:rsid w:val="00A23225"/>
    <w:rsid w:val="00A25D7E"/>
    <w:rsid w:val="00A36C27"/>
    <w:rsid w:val="00A41AEC"/>
    <w:rsid w:val="00A56D3D"/>
    <w:rsid w:val="00A7633E"/>
    <w:rsid w:val="00A82279"/>
    <w:rsid w:val="00A86BD8"/>
    <w:rsid w:val="00AA6E16"/>
    <w:rsid w:val="00AB0B83"/>
    <w:rsid w:val="00AB53FB"/>
    <w:rsid w:val="00AF481F"/>
    <w:rsid w:val="00B016E8"/>
    <w:rsid w:val="00B05D2C"/>
    <w:rsid w:val="00B13676"/>
    <w:rsid w:val="00B16AC0"/>
    <w:rsid w:val="00B177E2"/>
    <w:rsid w:val="00B20AF5"/>
    <w:rsid w:val="00B213A7"/>
    <w:rsid w:val="00B275B7"/>
    <w:rsid w:val="00B40C5C"/>
    <w:rsid w:val="00B42FE1"/>
    <w:rsid w:val="00B61906"/>
    <w:rsid w:val="00B665B2"/>
    <w:rsid w:val="00B76060"/>
    <w:rsid w:val="00B8498D"/>
    <w:rsid w:val="00B867FE"/>
    <w:rsid w:val="00B96E28"/>
    <w:rsid w:val="00BA05CD"/>
    <w:rsid w:val="00BD3FEF"/>
    <w:rsid w:val="00BD4654"/>
    <w:rsid w:val="00BD7669"/>
    <w:rsid w:val="00C0039B"/>
    <w:rsid w:val="00C02B0A"/>
    <w:rsid w:val="00C04EB9"/>
    <w:rsid w:val="00C116EE"/>
    <w:rsid w:val="00C27438"/>
    <w:rsid w:val="00C2762E"/>
    <w:rsid w:val="00C5671A"/>
    <w:rsid w:val="00C57ED1"/>
    <w:rsid w:val="00C63906"/>
    <w:rsid w:val="00C70353"/>
    <w:rsid w:val="00C82DEF"/>
    <w:rsid w:val="00C86A5C"/>
    <w:rsid w:val="00CD7012"/>
    <w:rsid w:val="00CF1B07"/>
    <w:rsid w:val="00D10D76"/>
    <w:rsid w:val="00D125A9"/>
    <w:rsid w:val="00D163AE"/>
    <w:rsid w:val="00D232D7"/>
    <w:rsid w:val="00D233C9"/>
    <w:rsid w:val="00D347F8"/>
    <w:rsid w:val="00D36436"/>
    <w:rsid w:val="00D3696B"/>
    <w:rsid w:val="00D53C90"/>
    <w:rsid w:val="00D614F4"/>
    <w:rsid w:val="00D67FF3"/>
    <w:rsid w:val="00D8077F"/>
    <w:rsid w:val="00D86878"/>
    <w:rsid w:val="00D90556"/>
    <w:rsid w:val="00D90C63"/>
    <w:rsid w:val="00D93D66"/>
    <w:rsid w:val="00D97029"/>
    <w:rsid w:val="00DA152B"/>
    <w:rsid w:val="00DA77CA"/>
    <w:rsid w:val="00DB1A19"/>
    <w:rsid w:val="00DB4E34"/>
    <w:rsid w:val="00DB731F"/>
    <w:rsid w:val="00DD327B"/>
    <w:rsid w:val="00DF5322"/>
    <w:rsid w:val="00DF6F4D"/>
    <w:rsid w:val="00E0091F"/>
    <w:rsid w:val="00E060FD"/>
    <w:rsid w:val="00E06AA4"/>
    <w:rsid w:val="00E1328B"/>
    <w:rsid w:val="00E675B6"/>
    <w:rsid w:val="00E746DC"/>
    <w:rsid w:val="00E754E6"/>
    <w:rsid w:val="00E77E06"/>
    <w:rsid w:val="00E93BF9"/>
    <w:rsid w:val="00E97AA4"/>
    <w:rsid w:val="00EA3A18"/>
    <w:rsid w:val="00EC66AA"/>
    <w:rsid w:val="00EE2668"/>
    <w:rsid w:val="00F0782B"/>
    <w:rsid w:val="00F15158"/>
    <w:rsid w:val="00F21E0F"/>
    <w:rsid w:val="00F23C5E"/>
    <w:rsid w:val="00F241CE"/>
    <w:rsid w:val="00F260FE"/>
    <w:rsid w:val="00F40055"/>
    <w:rsid w:val="00F53680"/>
    <w:rsid w:val="00F60EC1"/>
    <w:rsid w:val="00F61F3A"/>
    <w:rsid w:val="00F670EA"/>
    <w:rsid w:val="00F670F8"/>
    <w:rsid w:val="00F80B9D"/>
    <w:rsid w:val="00F82E2E"/>
    <w:rsid w:val="00F850CA"/>
    <w:rsid w:val="00F86243"/>
    <w:rsid w:val="00F92F4A"/>
    <w:rsid w:val="00F958E6"/>
    <w:rsid w:val="00F959CF"/>
    <w:rsid w:val="00FA782A"/>
    <w:rsid w:val="00FD3D89"/>
    <w:rsid w:val="00FD4E91"/>
    <w:rsid w:val="00FE35E8"/>
    <w:rsid w:val="00FE3BA9"/>
    <w:rsid w:val="00FF0109"/>
    <w:rsid w:val="00FF075F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920F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0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D259327E16B6E667D210CA287D9256E31FDDD49A235AAF2EDF8BCCA538A6906308881F2F3C52499VEZ5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259327E16B6E667D210CA287D9256E31FDDD49A235AAF2EDF8BCCA538A6906308881F2F3C52499VEZ4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259327E16B6E667D210CA287D9256E31FDDD49A235AAF2EDF8BCCA538A6906308881F2F3C52499VEZ6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1полуг.2017</c:v>
                </c:pt>
                <c:pt idx="2">
                  <c:v>1полуг. 2016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52803.5</c:v>
                </c:pt>
                <c:pt idx="2">
                  <c:v>43338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1полуг.2017</c:v>
                </c:pt>
                <c:pt idx="2">
                  <c:v>1полуг. 2016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3558</c:v>
                </c:pt>
                <c:pt idx="2">
                  <c:v>1630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1полуг.2017</c:v>
                </c:pt>
                <c:pt idx="2">
                  <c:v>1полуг. 2016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14463</c:v>
                </c:pt>
                <c:pt idx="2">
                  <c:v>7487.6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6649856"/>
        <c:axId val="126312448"/>
        <c:axId val="0"/>
      </c:bar3DChart>
      <c:catAx>
        <c:axId val="126649856"/>
        <c:scaling>
          <c:orientation val="minMax"/>
        </c:scaling>
        <c:delete val="0"/>
        <c:axPos val="l"/>
        <c:majorTickMark val="out"/>
        <c:minorTickMark val="none"/>
        <c:tickLblPos val="nextTo"/>
        <c:crossAx val="126312448"/>
        <c:crosses val="autoZero"/>
        <c:auto val="1"/>
        <c:lblAlgn val="ctr"/>
        <c:lblOffset val="100"/>
        <c:noMultiLvlLbl val="0"/>
      </c:catAx>
      <c:valAx>
        <c:axId val="1263124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66498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9775.2000000000007</c:v>
                </c:pt>
                <c:pt idx="1">
                  <c:v>4053.5</c:v>
                </c:pt>
                <c:pt idx="2">
                  <c:v>35108.5</c:v>
                </c:pt>
                <c:pt idx="3">
                  <c:v>1998.2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4EC6A-9878-49BE-B1A8-938696B2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10</Pages>
  <Words>2880</Words>
  <Characters>16417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179</cp:revision>
  <cp:lastPrinted>2015-06-18T12:53:00Z</cp:lastPrinted>
  <dcterms:created xsi:type="dcterms:W3CDTF">2015-06-16T04:42:00Z</dcterms:created>
  <dcterms:modified xsi:type="dcterms:W3CDTF">2017-09-07T12:27:00Z</dcterms:modified>
</cp:coreProperties>
</file>